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89E12" w14:textId="52380333" w:rsidR="00FA37EE" w:rsidRPr="00D168DA" w:rsidRDefault="000671DE" w:rsidP="00FA37EE">
      <w:pPr>
        <w:jc w:val="center"/>
        <w:rPr>
          <w:rFonts w:ascii="Helvetica" w:hAnsi="Helvetica"/>
          <w:color w:val="000000" w:themeColor="text1"/>
          <w:sz w:val="20"/>
          <w:szCs w:val="20"/>
        </w:rPr>
      </w:pPr>
      <w:r w:rsidRPr="00D168DA">
        <w:rPr>
          <w:rFonts w:ascii="Helvetica" w:hAnsi="Helvetica"/>
          <w:color w:val="000000" w:themeColor="text1"/>
          <w:sz w:val="20"/>
          <w:szCs w:val="20"/>
        </w:rPr>
        <w:t>Contender –</w:t>
      </w:r>
      <w:r>
        <w:rPr>
          <w:rFonts w:ascii="Helvetica" w:hAnsi="Helvetica"/>
          <w:color w:val="000000" w:themeColor="text1"/>
          <w:sz w:val="20"/>
          <w:szCs w:val="20"/>
        </w:rPr>
        <w:t xml:space="preserve"> </w:t>
      </w:r>
      <w:r w:rsidR="0015718A">
        <w:rPr>
          <w:rFonts w:ascii="Helvetica" w:hAnsi="Helvetica"/>
          <w:sz w:val="20"/>
          <w:szCs w:val="20"/>
        </w:rPr>
        <w:t>The Fallen Me</w:t>
      </w:r>
      <w:r w:rsidRPr="00D168DA">
        <w:rPr>
          <w:rFonts w:ascii="Helvetica" w:hAnsi="Helvetica"/>
          <w:color w:val="000000" w:themeColor="text1"/>
          <w:sz w:val="20"/>
          <w:szCs w:val="20"/>
        </w:rPr>
        <w:t xml:space="preserve"> #</w:t>
      </w:r>
      <w:r>
        <w:rPr>
          <w:rFonts w:ascii="Helvetica" w:hAnsi="Helvetica"/>
          <w:color w:val="000000" w:themeColor="text1"/>
          <w:sz w:val="20"/>
          <w:szCs w:val="20"/>
        </w:rPr>
        <w:t>4</w:t>
      </w:r>
    </w:p>
    <w:p w14:paraId="3C34D2D5" w14:textId="77777777" w:rsidR="00FA37EE" w:rsidRPr="00D168DA" w:rsidRDefault="00FA37EE" w:rsidP="00FA37EE">
      <w:pPr>
        <w:jc w:val="center"/>
        <w:rPr>
          <w:rFonts w:ascii="Helvetica" w:hAnsi="Helvetica"/>
          <w:color w:val="000000" w:themeColor="text1"/>
          <w:sz w:val="20"/>
          <w:szCs w:val="20"/>
        </w:rPr>
      </w:pPr>
    </w:p>
    <w:p w14:paraId="51891B5B" w14:textId="77777777" w:rsidR="00FA37EE" w:rsidRPr="00D168DA" w:rsidRDefault="000671DE" w:rsidP="00FA37EE">
      <w:pPr>
        <w:autoSpaceDE w:val="0"/>
        <w:autoSpaceDN w:val="0"/>
        <w:adjustRightInd w:val="0"/>
        <w:rPr>
          <w:rFonts w:ascii="Helvetica" w:hAnsi="Helvetica" w:cs="Helvetica"/>
          <w:color w:val="000000" w:themeColor="text1"/>
          <w:sz w:val="20"/>
          <w:szCs w:val="20"/>
        </w:rPr>
      </w:pPr>
      <w:r w:rsidRPr="00D168DA">
        <w:rPr>
          <w:rFonts w:ascii="Helvetica" w:hAnsi="Helvetica" w:cs="Helvetica"/>
          <w:color w:val="000000" w:themeColor="text1"/>
          <w:sz w:val="20"/>
          <w:szCs w:val="20"/>
        </w:rPr>
        <w:t xml:space="preserve">Can we celebrate Jehovah Jireh! He is the God who sees and the God who provides. </w:t>
      </w:r>
    </w:p>
    <w:p w14:paraId="13EB5411" w14:textId="77777777" w:rsidR="00FA37EE" w:rsidRPr="00D168DA" w:rsidRDefault="00FA37EE" w:rsidP="00FA37EE">
      <w:pPr>
        <w:autoSpaceDE w:val="0"/>
        <w:autoSpaceDN w:val="0"/>
        <w:adjustRightInd w:val="0"/>
        <w:rPr>
          <w:rFonts w:ascii="Helvetica" w:hAnsi="Helvetica" w:cs="Helvetica"/>
          <w:color w:val="000000" w:themeColor="text1"/>
          <w:sz w:val="20"/>
          <w:szCs w:val="20"/>
        </w:rPr>
      </w:pPr>
    </w:p>
    <w:p w14:paraId="4604DA21" w14:textId="77777777" w:rsidR="00FA37EE" w:rsidRPr="00D168DA" w:rsidRDefault="000671DE" w:rsidP="00FA37EE">
      <w:pPr>
        <w:autoSpaceDE w:val="0"/>
        <w:autoSpaceDN w:val="0"/>
        <w:adjustRightInd w:val="0"/>
        <w:rPr>
          <w:rFonts w:ascii="Helvetica" w:hAnsi="Helvetica" w:cs="Helvetica"/>
          <w:color w:val="000000" w:themeColor="text1"/>
          <w:sz w:val="20"/>
          <w:szCs w:val="20"/>
        </w:rPr>
      </w:pPr>
      <w:r w:rsidRPr="00D168DA">
        <w:rPr>
          <w:rFonts w:ascii="Helvetica" w:hAnsi="Helvetica" w:cs="Helvetica"/>
          <w:color w:val="00B050"/>
          <w:sz w:val="20"/>
          <w:szCs w:val="20"/>
        </w:rPr>
        <w:t xml:space="preserve">This year, 2025, is the year we Engage with God and Engage our Faith. </w:t>
      </w:r>
      <w:r w:rsidRPr="00D168DA">
        <w:rPr>
          <w:rFonts w:ascii="Helvetica" w:hAnsi="Helvetica" w:cs="Helvetica"/>
          <w:color w:val="000000" w:themeColor="text1"/>
          <w:sz w:val="20"/>
          <w:szCs w:val="20"/>
        </w:rPr>
        <w:t>We are going after the detached, the drifted, and those who Don't Know!</w:t>
      </w:r>
    </w:p>
    <w:p w14:paraId="4331088B" w14:textId="77777777" w:rsidR="00FA37EE" w:rsidRPr="00D168DA" w:rsidRDefault="00FA37EE" w:rsidP="00FA37EE">
      <w:pPr>
        <w:autoSpaceDE w:val="0"/>
        <w:autoSpaceDN w:val="0"/>
        <w:adjustRightInd w:val="0"/>
        <w:rPr>
          <w:rFonts w:ascii="Helvetica" w:hAnsi="Helvetica" w:cs="Helvetica"/>
          <w:color w:val="000000" w:themeColor="text1"/>
          <w:sz w:val="20"/>
          <w:szCs w:val="20"/>
        </w:rPr>
      </w:pPr>
    </w:p>
    <w:p w14:paraId="4B218D32" w14:textId="77777777" w:rsidR="00FA37EE" w:rsidRPr="00D168DA" w:rsidRDefault="000671DE" w:rsidP="00FA37EE">
      <w:pPr>
        <w:autoSpaceDE w:val="0"/>
        <w:autoSpaceDN w:val="0"/>
        <w:adjustRightInd w:val="0"/>
        <w:rPr>
          <w:rFonts w:ascii="Helvetica" w:hAnsi="Helvetica" w:cs="Helvetica"/>
          <w:color w:val="000000" w:themeColor="text1"/>
          <w:sz w:val="20"/>
          <w:szCs w:val="20"/>
        </w:rPr>
      </w:pPr>
      <w:r w:rsidRPr="00D168DA">
        <w:rPr>
          <w:rFonts w:ascii="Helvetica" w:hAnsi="Helvetica" w:cs="Helvetica"/>
          <w:color w:val="000000" w:themeColor="text1"/>
          <w:sz w:val="20"/>
          <w:szCs w:val="20"/>
        </w:rPr>
        <w:t xml:space="preserve">I want to focus on the word Engage for this series of Contender. We will examine biblical accounts of how things were not just given to people, but they had to Contend for them or Contend for the Faith to fight for what they believed God was calling them to. </w:t>
      </w:r>
    </w:p>
    <w:p w14:paraId="613282B1" w14:textId="77777777" w:rsidR="00FA37EE" w:rsidRPr="00D168DA" w:rsidRDefault="000671DE" w:rsidP="00FA37EE">
      <w:pPr>
        <w:autoSpaceDE w:val="0"/>
        <w:autoSpaceDN w:val="0"/>
        <w:adjustRightInd w:val="0"/>
        <w:rPr>
          <w:rFonts w:ascii="Helvetica" w:hAnsi="Helvetica" w:cs="Helvetica"/>
          <w:color w:val="000000" w:themeColor="text1"/>
          <w:sz w:val="20"/>
          <w:szCs w:val="20"/>
        </w:rPr>
      </w:pPr>
      <w:r w:rsidRPr="00D168DA">
        <w:rPr>
          <w:rFonts w:ascii="Helvetica" w:hAnsi="Helvetica" w:cs="Helvetica"/>
          <w:color w:val="000000" w:themeColor="text1"/>
          <w:sz w:val="20"/>
          <w:szCs w:val="20"/>
        </w:rPr>
        <w:t>The Contender Series is about “Fighting For Your Faith.”</w:t>
      </w:r>
    </w:p>
    <w:p w14:paraId="69CC9DBC" w14:textId="77777777" w:rsidR="00FA37EE" w:rsidRPr="00D168DA" w:rsidRDefault="000671DE" w:rsidP="00FA37EE">
      <w:pPr>
        <w:autoSpaceDE w:val="0"/>
        <w:autoSpaceDN w:val="0"/>
        <w:adjustRightInd w:val="0"/>
        <w:rPr>
          <w:rFonts w:ascii="Helvetica" w:hAnsi="Helvetica" w:cs="Helvetica"/>
          <w:color w:val="000000" w:themeColor="text1"/>
          <w:sz w:val="20"/>
          <w:szCs w:val="20"/>
        </w:rPr>
      </w:pPr>
      <w:r w:rsidRPr="00D168DA">
        <w:rPr>
          <w:rFonts w:ascii="Helvetica" w:hAnsi="Helvetica" w:cs="Helvetica"/>
          <w:color w:val="000000" w:themeColor="text1"/>
          <w:sz w:val="20"/>
          <w:szCs w:val="20"/>
        </w:rPr>
        <w:t xml:space="preserve">To get this result, </w:t>
      </w:r>
      <w:r w:rsidRPr="00D168DA">
        <w:rPr>
          <w:rFonts w:ascii="Helvetica" w:hAnsi="Helvetica" w:cs="Helvetica"/>
          <w:color w:val="00B050"/>
          <w:sz w:val="20"/>
          <w:szCs w:val="20"/>
        </w:rPr>
        <w:t>“He cannot be just a Sunday morning Jesus.”</w:t>
      </w:r>
    </w:p>
    <w:p w14:paraId="69CC228A" w14:textId="77777777" w:rsidR="00FA37EE" w:rsidRPr="00D168DA" w:rsidRDefault="00FA37EE" w:rsidP="00FA37EE">
      <w:pPr>
        <w:autoSpaceDE w:val="0"/>
        <w:autoSpaceDN w:val="0"/>
        <w:adjustRightInd w:val="0"/>
        <w:rPr>
          <w:rFonts w:ascii="Helvetica" w:hAnsi="Helvetica" w:cs="Helvetica"/>
          <w:color w:val="000000" w:themeColor="text1"/>
          <w:sz w:val="20"/>
          <w:szCs w:val="20"/>
        </w:rPr>
      </w:pPr>
    </w:p>
    <w:p w14:paraId="575601E4" w14:textId="77777777" w:rsidR="00FA37EE" w:rsidRPr="00D168DA" w:rsidRDefault="000671DE" w:rsidP="00FA37EE">
      <w:pPr>
        <w:rPr>
          <w:rFonts w:ascii="Helvetica" w:hAnsi="Helvetica" w:cs="Helvetica"/>
          <w:color w:val="000000" w:themeColor="text1"/>
          <w:sz w:val="20"/>
          <w:szCs w:val="20"/>
        </w:rPr>
      </w:pPr>
      <w:r w:rsidRPr="00D168DA">
        <w:rPr>
          <w:rFonts w:ascii="Helvetica" w:hAnsi="Helvetica" w:cs="Helvetica"/>
          <w:color w:val="00B050"/>
          <w:sz w:val="20"/>
          <w:szCs w:val="20"/>
        </w:rPr>
        <w:t xml:space="preserve">Engagement generally implies involvement, participation, or commitment. </w:t>
      </w:r>
      <w:r w:rsidRPr="00D168DA">
        <w:rPr>
          <w:rFonts w:ascii="Helvetica" w:hAnsi="Helvetica" w:cs="Helvetica"/>
          <w:color w:val="000000" w:themeColor="text1"/>
          <w:sz w:val="20"/>
          <w:szCs w:val="20"/>
        </w:rPr>
        <w:t>Engage comes from the French word "to pledge" or to make a deep, long-lasting, if not lifetime commitment to someone or to a cause.</w:t>
      </w:r>
    </w:p>
    <w:p w14:paraId="1993680A" w14:textId="77777777" w:rsidR="00FA37EE" w:rsidRDefault="00FA37EE" w:rsidP="00FA37EE">
      <w:pPr>
        <w:rPr>
          <w:rFonts w:ascii="Helvetica" w:hAnsi="Helvetica"/>
          <w:sz w:val="20"/>
          <w:szCs w:val="20"/>
        </w:rPr>
      </w:pPr>
    </w:p>
    <w:p w14:paraId="470B03CD" w14:textId="364B6E86" w:rsidR="00FA37EE" w:rsidRDefault="000671DE" w:rsidP="00FA37EE">
      <w:pPr>
        <w:rPr>
          <w:rFonts w:ascii="Helvetica" w:hAnsi="Helvetica"/>
          <w:sz w:val="20"/>
          <w:szCs w:val="20"/>
        </w:rPr>
      </w:pPr>
      <w:r w:rsidRPr="00F26101">
        <w:rPr>
          <w:rFonts w:ascii="Helvetica" w:hAnsi="Helvetica"/>
          <w:color w:val="00B050"/>
          <w:sz w:val="20"/>
          <w:szCs w:val="20"/>
        </w:rPr>
        <w:t>As we contend for the Faith, it is not if I fall, but how I get up!</w:t>
      </w:r>
    </w:p>
    <w:p w14:paraId="205DCC09" w14:textId="69545B5F" w:rsidR="00FA37EE" w:rsidRDefault="000671DE" w:rsidP="00FA37EE">
      <w:pPr>
        <w:autoSpaceDE w:val="0"/>
        <w:autoSpaceDN w:val="0"/>
        <w:adjustRightInd w:val="0"/>
        <w:rPr>
          <w:rFonts w:ascii="Helvetica" w:hAnsi="Helvetica" w:cs="Helvetica"/>
          <w:color w:val="000000"/>
          <w:sz w:val="20"/>
          <w:szCs w:val="20"/>
        </w:rPr>
      </w:pPr>
      <w:r w:rsidRPr="00FA37EE">
        <w:rPr>
          <w:rFonts w:ascii="Helvetica" w:hAnsi="Helvetica" w:cs="Helvetica"/>
          <w:color w:val="000000"/>
          <w:sz w:val="20"/>
          <w:szCs w:val="20"/>
        </w:rPr>
        <w:t>Proverbs 24:16, which states, "For though the righteous fall seven times, they rise again."</w:t>
      </w:r>
    </w:p>
    <w:p w14:paraId="0072D881" w14:textId="77777777" w:rsidR="00C353B9" w:rsidRDefault="00C353B9" w:rsidP="00FA37EE">
      <w:pPr>
        <w:autoSpaceDE w:val="0"/>
        <w:autoSpaceDN w:val="0"/>
        <w:adjustRightInd w:val="0"/>
        <w:rPr>
          <w:rFonts w:ascii="Helvetica" w:hAnsi="Helvetica" w:cs="Helvetica"/>
          <w:color w:val="000000"/>
          <w:sz w:val="20"/>
          <w:szCs w:val="20"/>
        </w:rPr>
      </w:pPr>
    </w:p>
    <w:p w14:paraId="00824082" w14:textId="77777777" w:rsidR="00C353B9" w:rsidRPr="00C353B9" w:rsidRDefault="000671DE" w:rsidP="00C353B9">
      <w:pPr>
        <w:numPr>
          <w:ilvl w:val="0"/>
          <w:numId w:val="1"/>
        </w:numPr>
        <w:autoSpaceDE w:val="0"/>
        <w:autoSpaceDN w:val="0"/>
        <w:adjustRightInd w:val="0"/>
        <w:rPr>
          <w:rFonts w:ascii="Helvetica" w:hAnsi="Helvetica" w:cs="Helvetica"/>
          <w:color w:val="000000"/>
          <w:sz w:val="20"/>
          <w:szCs w:val="20"/>
        </w:rPr>
      </w:pPr>
      <w:r w:rsidRPr="00C353B9">
        <w:rPr>
          <w:rFonts w:ascii="Helvetica" w:hAnsi="Helvetica" w:cs="Helvetica"/>
          <w:b/>
          <w:bCs/>
          <w:color w:val="000000"/>
          <w:sz w:val="20"/>
          <w:szCs w:val="20"/>
        </w:rPr>
        <w:t>Moses</w:t>
      </w:r>
      <w:r w:rsidRPr="00C353B9">
        <w:rPr>
          <w:rFonts w:ascii="Helvetica" w:hAnsi="Helvetica" w:cs="Helvetica"/>
          <w:color w:val="000000"/>
          <w:sz w:val="20"/>
          <w:szCs w:val="20"/>
        </w:rPr>
        <w:t> - After killing an Egyptian, he fled into the wilderness. God called him to lead the Israelites out of Egypt, giving him a second chance (Exodus 2-3).</w:t>
      </w:r>
    </w:p>
    <w:p w14:paraId="1FF17141" w14:textId="77777777" w:rsidR="00C353B9" w:rsidRPr="00C353B9" w:rsidRDefault="000671DE" w:rsidP="00C353B9">
      <w:pPr>
        <w:numPr>
          <w:ilvl w:val="0"/>
          <w:numId w:val="1"/>
        </w:numPr>
        <w:autoSpaceDE w:val="0"/>
        <w:autoSpaceDN w:val="0"/>
        <w:adjustRightInd w:val="0"/>
        <w:rPr>
          <w:rFonts w:ascii="Helvetica" w:hAnsi="Helvetica" w:cs="Helvetica"/>
          <w:color w:val="000000"/>
          <w:sz w:val="20"/>
          <w:szCs w:val="20"/>
        </w:rPr>
      </w:pPr>
      <w:r w:rsidRPr="00C353B9">
        <w:rPr>
          <w:rFonts w:ascii="Helvetica" w:hAnsi="Helvetica" w:cs="Helvetica"/>
          <w:b/>
          <w:bCs/>
          <w:color w:val="000000"/>
          <w:sz w:val="20"/>
          <w:szCs w:val="20"/>
        </w:rPr>
        <w:t>David</w:t>
      </w:r>
      <w:r w:rsidRPr="00C353B9">
        <w:rPr>
          <w:rFonts w:ascii="Helvetica" w:hAnsi="Helvetica" w:cs="Helvetica"/>
          <w:color w:val="000000"/>
          <w:sz w:val="20"/>
          <w:szCs w:val="20"/>
        </w:rPr>
        <w:t> - Committed adultery with Bathsheba and arranged for Uriah's death. After repenting, God forgave him and continued to use him as king of Israel (2 Samuel 11-12).</w:t>
      </w:r>
    </w:p>
    <w:p w14:paraId="0C927CAC" w14:textId="77777777" w:rsidR="00C353B9" w:rsidRPr="00C353B9" w:rsidRDefault="000671DE" w:rsidP="00C353B9">
      <w:pPr>
        <w:numPr>
          <w:ilvl w:val="0"/>
          <w:numId w:val="1"/>
        </w:numPr>
        <w:autoSpaceDE w:val="0"/>
        <w:autoSpaceDN w:val="0"/>
        <w:adjustRightInd w:val="0"/>
        <w:rPr>
          <w:rFonts w:ascii="Helvetica" w:hAnsi="Helvetica" w:cs="Helvetica"/>
          <w:color w:val="000000"/>
          <w:sz w:val="20"/>
          <w:szCs w:val="20"/>
        </w:rPr>
      </w:pPr>
      <w:r w:rsidRPr="00C353B9">
        <w:rPr>
          <w:rFonts w:ascii="Helvetica" w:hAnsi="Helvetica" w:cs="Helvetica"/>
          <w:b/>
          <w:bCs/>
          <w:color w:val="000000"/>
          <w:sz w:val="20"/>
          <w:szCs w:val="20"/>
        </w:rPr>
        <w:t>Peter</w:t>
      </w:r>
      <w:r w:rsidRPr="00C353B9">
        <w:rPr>
          <w:rFonts w:ascii="Helvetica" w:hAnsi="Helvetica" w:cs="Helvetica"/>
          <w:color w:val="000000"/>
          <w:sz w:val="20"/>
          <w:szCs w:val="20"/>
        </w:rPr>
        <w:t> - Denied Jesus three times during His trial. After His resurrection, Jesus restored Peter and commissioned him to lead the early Church (Matthew 26; John 21).</w:t>
      </w:r>
    </w:p>
    <w:p w14:paraId="6AC577FC" w14:textId="77777777" w:rsidR="00C353B9" w:rsidRPr="00C353B9" w:rsidRDefault="000671DE" w:rsidP="00C353B9">
      <w:pPr>
        <w:numPr>
          <w:ilvl w:val="0"/>
          <w:numId w:val="1"/>
        </w:numPr>
        <w:autoSpaceDE w:val="0"/>
        <w:autoSpaceDN w:val="0"/>
        <w:adjustRightInd w:val="0"/>
        <w:rPr>
          <w:rFonts w:ascii="Helvetica" w:hAnsi="Helvetica" w:cs="Helvetica"/>
          <w:color w:val="000000"/>
          <w:sz w:val="20"/>
          <w:szCs w:val="20"/>
        </w:rPr>
      </w:pPr>
      <w:r w:rsidRPr="00C353B9">
        <w:rPr>
          <w:rFonts w:ascii="Helvetica" w:hAnsi="Helvetica" w:cs="Helvetica"/>
          <w:b/>
          <w:bCs/>
          <w:color w:val="000000"/>
          <w:sz w:val="20"/>
          <w:szCs w:val="20"/>
        </w:rPr>
        <w:t>Mary Magdalene</w:t>
      </w:r>
      <w:r w:rsidRPr="00C353B9">
        <w:rPr>
          <w:rFonts w:ascii="Helvetica" w:hAnsi="Helvetica" w:cs="Helvetica"/>
          <w:color w:val="000000"/>
          <w:sz w:val="20"/>
          <w:szCs w:val="20"/>
        </w:rPr>
        <w:t> - Delivered from seven demons, she struggled with her past but became a devoted follower of Christ and the first person to witness His resurrection (Luke 8:2; John 20:1-18).</w:t>
      </w:r>
    </w:p>
    <w:p w14:paraId="3498E829" w14:textId="77777777" w:rsidR="00C353B9" w:rsidRPr="00C353B9" w:rsidRDefault="000671DE" w:rsidP="00C353B9">
      <w:pPr>
        <w:numPr>
          <w:ilvl w:val="0"/>
          <w:numId w:val="1"/>
        </w:numPr>
        <w:autoSpaceDE w:val="0"/>
        <w:autoSpaceDN w:val="0"/>
        <w:adjustRightInd w:val="0"/>
        <w:rPr>
          <w:rFonts w:ascii="Helvetica" w:hAnsi="Helvetica" w:cs="Helvetica"/>
          <w:color w:val="000000"/>
          <w:sz w:val="20"/>
          <w:szCs w:val="20"/>
        </w:rPr>
      </w:pPr>
      <w:r w:rsidRPr="00C353B9">
        <w:rPr>
          <w:rFonts w:ascii="Helvetica" w:hAnsi="Helvetica" w:cs="Helvetica"/>
          <w:b/>
          <w:bCs/>
          <w:color w:val="000000"/>
          <w:sz w:val="20"/>
          <w:szCs w:val="20"/>
        </w:rPr>
        <w:t>Jonah</w:t>
      </w:r>
      <w:r w:rsidRPr="00C353B9">
        <w:rPr>
          <w:rFonts w:ascii="Helvetica" w:hAnsi="Helvetica" w:cs="Helvetica"/>
          <w:color w:val="000000"/>
          <w:sz w:val="20"/>
          <w:szCs w:val="20"/>
        </w:rPr>
        <w:t> - Disobeyed God by fleeing from His command to go to Nineveh. After repenting in the belly of a great fish, he was restored and fulfilled God's calling (Jonah 1-3).</w:t>
      </w:r>
    </w:p>
    <w:p w14:paraId="690F3473" w14:textId="77777777" w:rsidR="00C353B9" w:rsidRPr="00C353B9" w:rsidRDefault="000671DE" w:rsidP="00C353B9">
      <w:pPr>
        <w:numPr>
          <w:ilvl w:val="0"/>
          <w:numId w:val="1"/>
        </w:numPr>
        <w:autoSpaceDE w:val="0"/>
        <w:autoSpaceDN w:val="0"/>
        <w:adjustRightInd w:val="0"/>
        <w:rPr>
          <w:rFonts w:ascii="Helvetica" w:hAnsi="Helvetica" w:cs="Helvetica"/>
          <w:color w:val="000000"/>
          <w:sz w:val="20"/>
          <w:szCs w:val="20"/>
        </w:rPr>
      </w:pPr>
      <w:r w:rsidRPr="00C353B9">
        <w:rPr>
          <w:rFonts w:ascii="Helvetica" w:hAnsi="Helvetica" w:cs="Helvetica"/>
          <w:b/>
          <w:bCs/>
          <w:color w:val="000000"/>
          <w:sz w:val="20"/>
          <w:szCs w:val="20"/>
        </w:rPr>
        <w:t>Saul (Paul)</w:t>
      </w:r>
      <w:r w:rsidRPr="00C353B9">
        <w:rPr>
          <w:rFonts w:ascii="Helvetica" w:hAnsi="Helvetica" w:cs="Helvetica"/>
          <w:color w:val="000000"/>
          <w:sz w:val="20"/>
          <w:szCs w:val="20"/>
        </w:rPr>
        <w:t> - Once a fierce persecutor of Christians, he encountered Christ on the road to Damascus, repented, and became an influential apostle (Acts 9).</w:t>
      </w:r>
    </w:p>
    <w:p w14:paraId="075C0B87" w14:textId="77777777" w:rsidR="00C353B9" w:rsidRPr="00C353B9" w:rsidRDefault="000671DE" w:rsidP="00C353B9">
      <w:pPr>
        <w:numPr>
          <w:ilvl w:val="0"/>
          <w:numId w:val="1"/>
        </w:numPr>
        <w:autoSpaceDE w:val="0"/>
        <w:autoSpaceDN w:val="0"/>
        <w:adjustRightInd w:val="0"/>
        <w:rPr>
          <w:rFonts w:ascii="Helvetica" w:hAnsi="Helvetica" w:cs="Helvetica"/>
          <w:color w:val="000000"/>
          <w:sz w:val="20"/>
          <w:szCs w:val="20"/>
        </w:rPr>
      </w:pPr>
      <w:r w:rsidRPr="00C353B9">
        <w:rPr>
          <w:rFonts w:ascii="Helvetica" w:hAnsi="Helvetica" w:cs="Helvetica"/>
          <w:b/>
          <w:bCs/>
          <w:color w:val="000000"/>
          <w:sz w:val="20"/>
          <w:szCs w:val="20"/>
        </w:rPr>
        <w:t>The Prodigal Son</w:t>
      </w:r>
      <w:r w:rsidRPr="00C353B9">
        <w:rPr>
          <w:rFonts w:ascii="Helvetica" w:hAnsi="Helvetica" w:cs="Helvetica"/>
          <w:color w:val="000000"/>
          <w:sz w:val="20"/>
          <w:szCs w:val="20"/>
        </w:rPr>
        <w:t> - Wasted his inheritance and lived recklessly, but upon returning home, he was welcomed and restored by his father (Luke 15:11-32).</w:t>
      </w:r>
    </w:p>
    <w:p w14:paraId="7132F529" w14:textId="77777777" w:rsidR="00C353B9" w:rsidRPr="00C353B9" w:rsidRDefault="000671DE" w:rsidP="00C353B9">
      <w:pPr>
        <w:numPr>
          <w:ilvl w:val="0"/>
          <w:numId w:val="1"/>
        </w:numPr>
        <w:autoSpaceDE w:val="0"/>
        <w:autoSpaceDN w:val="0"/>
        <w:adjustRightInd w:val="0"/>
        <w:rPr>
          <w:rFonts w:ascii="Helvetica" w:hAnsi="Helvetica" w:cs="Helvetica"/>
          <w:color w:val="000000"/>
          <w:sz w:val="20"/>
          <w:szCs w:val="20"/>
        </w:rPr>
      </w:pPr>
      <w:r w:rsidRPr="00C353B9">
        <w:rPr>
          <w:rFonts w:ascii="Helvetica" w:hAnsi="Helvetica" w:cs="Helvetica"/>
          <w:b/>
          <w:bCs/>
          <w:color w:val="000000"/>
          <w:sz w:val="20"/>
          <w:szCs w:val="20"/>
        </w:rPr>
        <w:t>Manasseh</w:t>
      </w:r>
      <w:r w:rsidRPr="00C353B9">
        <w:rPr>
          <w:rFonts w:ascii="Helvetica" w:hAnsi="Helvetica" w:cs="Helvetica"/>
          <w:color w:val="000000"/>
          <w:sz w:val="20"/>
          <w:szCs w:val="20"/>
        </w:rPr>
        <w:t> - A king who led Judah into idolatry. He humbled himself before God during captivity, repented, and was restored to his kingdom (2 Chronicles 33:10-13).</w:t>
      </w:r>
    </w:p>
    <w:p w14:paraId="4AF40BCC" w14:textId="77777777" w:rsidR="00C353B9" w:rsidRPr="00C353B9" w:rsidRDefault="000671DE" w:rsidP="00C353B9">
      <w:pPr>
        <w:numPr>
          <w:ilvl w:val="0"/>
          <w:numId w:val="1"/>
        </w:numPr>
        <w:autoSpaceDE w:val="0"/>
        <w:autoSpaceDN w:val="0"/>
        <w:adjustRightInd w:val="0"/>
        <w:rPr>
          <w:rFonts w:ascii="Helvetica" w:hAnsi="Helvetica" w:cs="Helvetica"/>
          <w:color w:val="000000"/>
          <w:sz w:val="20"/>
          <w:szCs w:val="20"/>
        </w:rPr>
      </w:pPr>
      <w:r w:rsidRPr="00C353B9">
        <w:rPr>
          <w:rFonts w:ascii="Helvetica" w:hAnsi="Helvetica" w:cs="Helvetica"/>
          <w:b/>
          <w:bCs/>
          <w:color w:val="000000"/>
          <w:sz w:val="20"/>
          <w:szCs w:val="20"/>
        </w:rPr>
        <w:t>Zacchaeus</w:t>
      </w:r>
      <w:r w:rsidRPr="00C353B9">
        <w:rPr>
          <w:rFonts w:ascii="Helvetica" w:hAnsi="Helvetica" w:cs="Helvetica"/>
          <w:color w:val="000000"/>
          <w:sz w:val="20"/>
          <w:szCs w:val="20"/>
        </w:rPr>
        <w:t> - A dishonest tax collector who stole from his people. After encountering Jesus, he repented and restored what he had taken (Luke 19:1-10).</w:t>
      </w:r>
    </w:p>
    <w:p w14:paraId="03E94BC3" w14:textId="6ADE3644" w:rsidR="00C353B9" w:rsidRPr="00C353B9" w:rsidRDefault="000671DE" w:rsidP="00FA37EE">
      <w:pPr>
        <w:numPr>
          <w:ilvl w:val="0"/>
          <w:numId w:val="1"/>
        </w:numPr>
        <w:autoSpaceDE w:val="0"/>
        <w:autoSpaceDN w:val="0"/>
        <w:adjustRightInd w:val="0"/>
        <w:rPr>
          <w:rFonts w:ascii="Helvetica" w:hAnsi="Helvetica" w:cs="Helvetica"/>
          <w:color w:val="000000"/>
          <w:sz w:val="20"/>
          <w:szCs w:val="20"/>
        </w:rPr>
      </w:pPr>
      <w:r w:rsidRPr="00C353B9">
        <w:rPr>
          <w:rFonts w:ascii="Helvetica" w:hAnsi="Helvetica" w:cs="Helvetica"/>
          <w:b/>
          <w:bCs/>
          <w:color w:val="000000"/>
          <w:sz w:val="20"/>
          <w:szCs w:val="20"/>
        </w:rPr>
        <w:t>James</w:t>
      </w:r>
      <w:r w:rsidRPr="00C353B9">
        <w:rPr>
          <w:rFonts w:ascii="Helvetica" w:hAnsi="Helvetica" w:cs="Helvetica"/>
          <w:color w:val="000000"/>
          <w:sz w:val="20"/>
          <w:szCs w:val="20"/>
        </w:rPr>
        <w:t xml:space="preserve"> - Initially doubting his brother Jesus, he later became a pillar of the early Church and wrote the book of James, emphasizing the importance of faith and works (John 7:5; Acts 15).</w:t>
      </w:r>
    </w:p>
    <w:p w14:paraId="65271835" w14:textId="77777777" w:rsidR="00FA37EE" w:rsidRDefault="00FA37EE" w:rsidP="00FA37EE">
      <w:pPr>
        <w:autoSpaceDE w:val="0"/>
        <w:autoSpaceDN w:val="0"/>
        <w:adjustRightInd w:val="0"/>
        <w:rPr>
          <w:rFonts w:ascii="Helvetica" w:hAnsi="Helvetica" w:cs="Helvetica"/>
          <w:color w:val="000000"/>
          <w:sz w:val="20"/>
          <w:szCs w:val="20"/>
        </w:rPr>
      </w:pPr>
    </w:p>
    <w:p w14:paraId="055D2A7E" w14:textId="77777777" w:rsidR="003A7C4A" w:rsidRDefault="000671DE" w:rsidP="00FA37EE">
      <w:pPr>
        <w:autoSpaceDE w:val="0"/>
        <w:autoSpaceDN w:val="0"/>
        <w:adjustRightInd w:val="0"/>
        <w:rPr>
          <w:rFonts w:ascii="Helvetica" w:hAnsi="Helvetica" w:cs="Helvetica"/>
          <w:color w:val="000000"/>
          <w:sz w:val="20"/>
          <w:szCs w:val="20"/>
        </w:rPr>
      </w:pPr>
      <w:r w:rsidRPr="00C353B9">
        <w:rPr>
          <w:rFonts w:ascii="Helvetica" w:hAnsi="Helvetica" w:cs="Helvetica"/>
          <w:color w:val="000000"/>
          <w:sz w:val="20"/>
          <w:szCs w:val="20"/>
        </w:rPr>
        <w:t>The Book of Nehemiah narrates the inspiring story</w:t>
      </w:r>
      <w:r>
        <w:rPr>
          <w:rFonts w:ascii="Helvetica" w:hAnsi="Helvetica" w:cs="Helvetica"/>
          <w:color w:val="000000"/>
          <w:sz w:val="20"/>
          <w:szCs w:val="20"/>
        </w:rPr>
        <w:t xml:space="preserve"> of</w:t>
      </w:r>
      <w:r w:rsidRPr="00C353B9">
        <w:rPr>
          <w:rFonts w:ascii="Helvetica" w:hAnsi="Helvetica" w:cs="Helvetica"/>
          <w:color w:val="000000"/>
          <w:sz w:val="20"/>
          <w:szCs w:val="20"/>
        </w:rPr>
        <w:t xml:space="preserve"> a Jewish leader </w:t>
      </w:r>
      <w:r>
        <w:rPr>
          <w:rFonts w:ascii="Helvetica" w:hAnsi="Helvetica" w:cs="Helvetica"/>
          <w:color w:val="000000"/>
          <w:sz w:val="20"/>
          <w:szCs w:val="20"/>
        </w:rPr>
        <w:t>and the</w:t>
      </w:r>
      <w:r w:rsidRPr="00C353B9">
        <w:rPr>
          <w:rFonts w:ascii="Helvetica" w:hAnsi="Helvetica" w:cs="Helvetica"/>
          <w:color w:val="000000"/>
          <w:sz w:val="20"/>
          <w:szCs w:val="20"/>
        </w:rPr>
        <w:t xml:space="preserve"> cupbearer to the Persian king, who is called by God to rebuild the walls of Jerusalem after years of desolation</w:t>
      </w:r>
      <w:r>
        <w:rPr>
          <w:rFonts w:ascii="Helvetica" w:hAnsi="Helvetica" w:cs="Helvetica"/>
          <w:color w:val="000000"/>
          <w:sz w:val="20"/>
          <w:szCs w:val="20"/>
        </w:rPr>
        <w:t>. Nehemiah makes a</w:t>
      </w:r>
      <w:r w:rsidRPr="00C353B9">
        <w:rPr>
          <w:rFonts w:ascii="Helvetica" w:hAnsi="Helvetica" w:cs="Helvetica"/>
          <w:color w:val="000000"/>
          <w:sz w:val="20"/>
          <w:szCs w:val="20"/>
        </w:rPr>
        <w:t xml:space="preserve"> journey back to his homeland to rally the</w:t>
      </w:r>
      <w:r>
        <w:rPr>
          <w:rFonts w:ascii="Helvetica" w:hAnsi="Helvetica" w:cs="Helvetica"/>
          <w:color w:val="000000"/>
          <w:sz w:val="20"/>
          <w:szCs w:val="20"/>
        </w:rPr>
        <w:t xml:space="preserve"> fallen</w:t>
      </w:r>
      <w:r w:rsidRPr="00C353B9">
        <w:rPr>
          <w:rFonts w:ascii="Helvetica" w:hAnsi="Helvetica" w:cs="Helvetica"/>
          <w:color w:val="000000"/>
          <w:sz w:val="20"/>
          <w:szCs w:val="20"/>
        </w:rPr>
        <w:t xml:space="preserve"> people and restore their dignity and security.</w:t>
      </w:r>
      <w:r>
        <w:rPr>
          <w:rFonts w:ascii="Helvetica" w:hAnsi="Helvetica" w:cs="Helvetica"/>
          <w:color w:val="000000"/>
          <w:sz w:val="20"/>
          <w:szCs w:val="20"/>
        </w:rPr>
        <w:t xml:space="preserve"> </w:t>
      </w:r>
    </w:p>
    <w:p w14:paraId="7715439B" w14:textId="77777777" w:rsidR="003A7C4A" w:rsidRDefault="003A7C4A" w:rsidP="00FA37EE">
      <w:pPr>
        <w:autoSpaceDE w:val="0"/>
        <w:autoSpaceDN w:val="0"/>
        <w:adjustRightInd w:val="0"/>
        <w:rPr>
          <w:rFonts w:ascii="Helvetica" w:hAnsi="Helvetica" w:cs="Helvetica"/>
          <w:color w:val="000000"/>
          <w:sz w:val="20"/>
          <w:szCs w:val="20"/>
        </w:rPr>
      </w:pPr>
    </w:p>
    <w:p w14:paraId="25587D5F" w14:textId="6233C4E4" w:rsidR="00FA37EE" w:rsidRPr="00FA37EE" w:rsidRDefault="000671DE" w:rsidP="00FA37E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Nehemiah 2:9-20</w:t>
      </w:r>
    </w:p>
    <w:p w14:paraId="0548A61E" w14:textId="16ED36B5" w:rsidR="00FA37EE" w:rsidRPr="00FA37EE" w:rsidRDefault="000671DE" w:rsidP="00FA37EE">
      <w:pPr>
        <w:autoSpaceDE w:val="0"/>
        <w:autoSpaceDN w:val="0"/>
        <w:adjustRightInd w:val="0"/>
        <w:rPr>
          <w:rFonts w:ascii="Helvetica" w:hAnsi="Helvetica" w:cs="Helvetica"/>
          <w:color w:val="000000"/>
          <w:sz w:val="20"/>
          <w:szCs w:val="20"/>
        </w:rPr>
      </w:pPr>
      <w:r w:rsidRPr="00FA37EE">
        <w:rPr>
          <w:rFonts w:ascii="Helvetica" w:hAnsi="Helvetica" w:cs="Helvetica"/>
          <w:b/>
          <w:bCs/>
          <w:color w:val="000000"/>
          <w:sz w:val="20"/>
          <w:szCs w:val="20"/>
          <w:vertAlign w:val="superscript"/>
        </w:rPr>
        <w:t>9 </w:t>
      </w:r>
      <w:r w:rsidRPr="00FA37EE">
        <w:rPr>
          <w:rFonts w:ascii="Helvetica" w:hAnsi="Helvetica" w:cs="Helvetica"/>
          <w:color w:val="000000"/>
          <w:sz w:val="20"/>
          <w:szCs w:val="20"/>
        </w:rPr>
        <w:t xml:space="preserve">Then I came to the governors of the province beyond the River and gave them the king's letters. Now the king had sent with me officers of the army and horsemen. </w:t>
      </w:r>
      <w:r w:rsidRPr="00FA37EE">
        <w:rPr>
          <w:rFonts w:ascii="Helvetica" w:hAnsi="Helvetica" w:cs="Helvetica"/>
          <w:b/>
          <w:bCs/>
          <w:color w:val="000000"/>
          <w:sz w:val="20"/>
          <w:szCs w:val="20"/>
          <w:vertAlign w:val="superscript"/>
        </w:rPr>
        <w:t>10 </w:t>
      </w:r>
      <w:r w:rsidRPr="00FA37EE">
        <w:rPr>
          <w:rFonts w:ascii="Helvetica" w:hAnsi="Helvetica" w:cs="Helvetica"/>
          <w:color w:val="000000"/>
          <w:sz w:val="20"/>
          <w:szCs w:val="20"/>
        </w:rPr>
        <w:t>But when Sanballat the Horonite and Tobiah the Ammonite servant heard this, it displeased them greatly that someone had come to seek the welfare of the people of Israel.</w:t>
      </w:r>
    </w:p>
    <w:p w14:paraId="4F198193" w14:textId="77777777" w:rsidR="00FA37EE" w:rsidRPr="00FA37EE" w:rsidRDefault="000671DE" w:rsidP="00FA37EE">
      <w:pPr>
        <w:autoSpaceDE w:val="0"/>
        <w:autoSpaceDN w:val="0"/>
        <w:adjustRightInd w:val="0"/>
        <w:rPr>
          <w:rFonts w:ascii="Helvetica" w:hAnsi="Helvetica" w:cs="Helvetica"/>
          <w:color w:val="000000"/>
          <w:sz w:val="20"/>
          <w:szCs w:val="20"/>
        </w:rPr>
      </w:pPr>
      <w:r w:rsidRPr="00FA37EE">
        <w:rPr>
          <w:rFonts w:ascii="Helvetica" w:hAnsi="Helvetica" w:cs="Helvetica"/>
          <w:b/>
          <w:bCs/>
          <w:color w:val="000000"/>
          <w:sz w:val="20"/>
          <w:szCs w:val="20"/>
          <w:vertAlign w:val="superscript"/>
        </w:rPr>
        <w:t>11 </w:t>
      </w:r>
      <w:r w:rsidRPr="00FA37EE">
        <w:rPr>
          <w:rFonts w:ascii="Helvetica" w:hAnsi="Helvetica" w:cs="Helvetica"/>
          <w:color w:val="000000"/>
          <w:sz w:val="20"/>
          <w:szCs w:val="20"/>
        </w:rPr>
        <w:t>So I went to Jerusalem and was there three days. </w:t>
      </w:r>
      <w:r w:rsidRPr="00FA37EE">
        <w:rPr>
          <w:rFonts w:ascii="Helvetica" w:hAnsi="Helvetica" w:cs="Helvetica"/>
          <w:b/>
          <w:bCs/>
          <w:color w:val="000000"/>
          <w:sz w:val="20"/>
          <w:szCs w:val="20"/>
          <w:vertAlign w:val="superscript"/>
        </w:rPr>
        <w:t>12 </w:t>
      </w:r>
      <w:r w:rsidRPr="00FA37EE">
        <w:rPr>
          <w:rFonts w:ascii="Helvetica" w:hAnsi="Helvetica" w:cs="Helvetica"/>
          <w:color w:val="000000"/>
          <w:sz w:val="20"/>
          <w:szCs w:val="20"/>
        </w:rPr>
        <w:t>Then I arose in the night, I and a few men with me. And I told no one what my God had put into my heart to do for Jerusalem. There was no animal with me but the one on which I rode.</w:t>
      </w:r>
      <w:r w:rsidRPr="00FA37EE">
        <w:rPr>
          <w:rFonts w:ascii="Helvetica" w:hAnsi="Helvetica" w:cs="Helvetica"/>
          <w:b/>
          <w:bCs/>
          <w:color w:val="000000"/>
          <w:sz w:val="20"/>
          <w:szCs w:val="20"/>
          <w:vertAlign w:val="superscript"/>
        </w:rPr>
        <w:t>13 </w:t>
      </w:r>
      <w:r w:rsidRPr="00FA37EE">
        <w:rPr>
          <w:rFonts w:ascii="Helvetica" w:hAnsi="Helvetica" w:cs="Helvetica"/>
          <w:color w:val="000000"/>
          <w:sz w:val="20"/>
          <w:szCs w:val="20"/>
        </w:rPr>
        <w:t>I went out by night by the Valley Gate to the Dragon Spring and to the Dung Gate, and I inspected the walls of Jerusalem that were broken down and its gates that had been destroyed by fire. </w:t>
      </w:r>
      <w:r w:rsidRPr="00FA37EE">
        <w:rPr>
          <w:rFonts w:ascii="Helvetica" w:hAnsi="Helvetica" w:cs="Helvetica"/>
          <w:b/>
          <w:bCs/>
          <w:color w:val="000000"/>
          <w:sz w:val="20"/>
          <w:szCs w:val="20"/>
          <w:vertAlign w:val="superscript"/>
        </w:rPr>
        <w:t>14 </w:t>
      </w:r>
      <w:r w:rsidRPr="00FA37EE">
        <w:rPr>
          <w:rFonts w:ascii="Helvetica" w:hAnsi="Helvetica" w:cs="Helvetica"/>
          <w:color w:val="000000"/>
          <w:sz w:val="20"/>
          <w:szCs w:val="20"/>
        </w:rPr>
        <w:t>Then I went on to the Fountain Gate and to the King's Pool, but there was no room f</w:t>
      </w:r>
      <w:r w:rsidRPr="00FA37EE">
        <w:rPr>
          <w:rFonts w:ascii="Helvetica" w:hAnsi="Helvetica" w:cs="Helvetica"/>
          <w:color w:val="000000"/>
          <w:sz w:val="20"/>
          <w:szCs w:val="20"/>
        </w:rPr>
        <w:t>or the animal that was under me to pass. </w:t>
      </w:r>
      <w:r w:rsidRPr="00FA37EE">
        <w:rPr>
          <w:rFonts w:ascii="Helvetica" w:hAnsi="Helvetica" w:cs="Helvetica"/>
          <w:b/>
          <w:bCs/>
          <w:color w:val="000000"/>
          <w:sz w:val="20"/>
          <w:szCs w:val="20"/>
          <w:vertAlign w:val="superscript"/>
        </w:rPr>
        <w:t>15 </w:t>
      </w:r>
      <w:r w:rsidRPr="00FA37EE">
        <w:rPr>
          <w:rFonts w:ascii="Helvetica" w:hAnsi="Helvetica" w:cs="Helvetica"/>
          <w:color w:val="000000"/>
          <w:sz w:val="20"/>
          <w:szCs w:val="20"/>
        </w:rPr>
        <w:t>Then I went up in the night by the valley and inspected the wall, and I turned back and entered by the Valley Gate, and so returned. </w:t>
      </w:r>
      <w:r w:rsidRPr="00FA37EE">
        <w:rPr>
          <w:rFonts w:ascii="Helvetica" w:hAnsi="Helvetica" w:cs="Helvetica"/>
          <w:b/>
          <w:bCs/>
          <w:color w:val="000000"/>
          <w:sz w:val="20"/>
          <w:szCs w:val="20"/>
          <w:vertAlign w:val="superscript"/>
        </w:rPr>
        <w:t>16 </w:t>
      </w:r>
      <w:r w:rsidRPr="00FA37EE">
        <w:rPr>
          <w:rFonts w:ascii="Helvetica" w:hAnsi="Helvetica" w:cs="Helvetica"/>
          <w:color w:val="000000"/>
          <w:sz w:val="20"/>
          <w:szCs w:val="20"/>
        </w:rPr>
        <w:t>And the officials did not know where I had gone or what I was doing, and I had not yet told the Jews, the priests, the nobles, the officials, and the rest who were to do the work.</w:t>
      </w:r>
    </w:p>
    <w:p w14:paraId="208CB27B" w14:textId="20999DA4" w:rsidR="00FA37EE" w:rsidRPr="00FA37EE" w:rsidRDefault="000671DE" w:rsidP="00FA37EE">
      <w:pPr>
        <w:autoSpaceDE w:val="0"/>
        <w:autoSpaceDN w:val="0"/>
        <w:adjustRightInd w:val="0"/>
        <w:rPr>
          <w:rFonts w:ascii="Helvetica" w:hAnsi="Helvetica" w:cs="Helvetica"/>
          <w:color w:val="000000"/>
          <w:sz w:val="20"/>
          <w:szCs w:val="20"/>
        </w:rPr>
      </w:pPr>
      <w:r w:rsidRPr="00FA37EE">
        <w:rPr>
          <w:rFonts w:ascii="Helvetica" w:hAnsi="Helvetica" w:cs="Helvetica"/>
          <w:b/>
          <w:bCs/>
          <w:color w:val="000000"/>
          <w:sz w:val="20"/>
          <w:szCs w:val="20"/>
          <w:vertAlign w:val="superscript"/>
        </w:rPr>
        <w:t>17 </w:t>
      </w:r>
      <w:r w:rsidRPr="00FA37EE">
        <w:rPr>
          <w:rFonts w:ascii="Helvetica" w:hAnsi="Helvetica" w:cs="Helvetica"/>
          <w:color w:val="000000"/>
          <w:sz w:val="20"/>
          <w:szCs w:val="20"/>
        </w:rPr>
        <w:t>Then I said to them, “You see the trouble we are in, how Jerusalem lies in ruins with its gates burned. Come, let us build the wall of Jerusalem, that we may no longer suffer derision.” </w:t>
      </w:r>
      <w:r w:rsidRPr="00FA37EE">
        <w:rPr>
          <w:rFonts w:ascii="Helvetica" w:hAnsi="Helvetica" w:cs="Helvetica"/>
          <w:b/>
          <w:bCs/>
          <w:color w:val="000000"/>
          <w:sz w:val="20"/>
          <w:szCs w:val="20"/>
          <w:vertAlign w:val="superscript"/>
        </w:rPr>
        <w:t>18 </w:t>
      </w:r>
      <w:r w:rsidRPr="00FA37EE">
        <w:rPr>
          <w:rFonts w:ascii="Helvetica" w:hAnsi="Helvetica" w:cs="Helvetica"/>
          <w:color w:val="000000"/>
          <w:sz w:val="20"/>
          <w:szCs w:val="20"/>
        </w:rPr>
        <w:t>And I told them of the hand of my God that had been upon me for good, and also of the words that the king had spoken to me. And they said, “Let us rise up and build.” So they strengthened their hands for the good work. </w:t>
      </w:r>
      <w:r w:rsidRPr="00FA37EE">
        <w:rPr>
          <w:rFonts w:ascii="Helvetica" w:hAnsi="Helvetica" w:cs="Helvetica"/>
          <w:b/>
          <w:bCs/>
          <w:color w:val="000000"/>
          <w:sz w:val="20"/>
          <w:szCs w:val="20"/>
          <w:vertAlign w:val="superscript"/>
        </w:rPr>
        <w:t>19 </w:t>
      </w:r>
      <w:r w:rsidRPr="00FA37EE">
        <w:rPr>
          <w:rFonts w:ascii="Helvetica" w:hAnsi="Helvetica" w:cs="Helvetica"/>
          <w:color w:val="000000"/>
          <w:sz w:val="20"/>
          <w:szCs w:val="20"/>
        </w:rPr>
        <w:t>But when Sanballat the Horonite and Tobiah the Ammonite servant and Geshem the Arab heard of it, they</w:t>
      </w:r>
      <w:r w:rsidRPr="00FA37EE">
        <w:rPr>
          <w:rFonts w:ascii="Helvetica" w:hAnsi="Helvetica" w:cs="Helvetica"/>
          <w:color w:val="000000"/>
          <w:sz w:val="20"/>
          <w:szCs w:val="20"/>
        </w:rPr>
        <w:t xml:space="preserve"> jeered at us and despised us and said, “What is this thing that you are doing? Are you rebelling against the king?” </w:t>
      </w:r>
      <w:r w:rsidRPr="00FA37EE">
        <w:rPr>
          <w:rFonts w:ascii="Helvetica" w:hAnsi="Helvetica" w:cs="Helvetica"/>
          <w:b/>
          <w:bCs/>
          <w:color w:val="000000"/>
          <w:sz w:val="20"/>
          <w:szCs w:val="20"/>
          <w:vertAlign w:val="superscript"/>
        </w:rPr>
        <w:t>20 </w:t>
      </w:r>
      <w:r w:rsidRPr="00FA37EE">
        <w:rPr>
          <w:rFonts w:ascii="Helvetica" w:hAnsi="Helvetica" w:cs="Helvetica"/>
          <w:color w:val="000000"/>
          <w:sz w:val="20"/>
          <w:szCs w:val="20"/>
        </w:rPr>
        <w:t>Then I replied to them, “The God of heaven will make us prosper, and we his servants will arise and build, but you have no portion or right or claim</w:t>
      </w:r>
      <w:r>
        <w:rPr>
          <w:rFonts w:ascii="Helvetica" w:hAnsi="Helvetica" w:cs="Helvetica"/>
          <w:color w:val="000000"/>
          <w:sz w:val="20"/>
          <w:szCs w:val="20"/>
          <w:vertAlign w:val="superscript"/>
        </w:rPr>
        <w:t xml:space="preserve"> </w:t>
      </w:r>
      <w:r w:rsidRPr="00FA37EE">
        <w:rPr>
          <w:rFonts w:ascii="Helvetica" w:hAnsi="Helvetica" w:cs="Helvetica"/>
          <w:color w:val="000000"/>
          <w:sz w:val="20"/>
          <w:szCs w:val="20"/>
        </w:rPr>
        <w:t>in Jerusalem.”</w:t>
      </w:r>
    </w:p>
    <w:p w14:paraId="468BD718" w14:textId="77777777" w:rsidR="00FA37EE" w:rsidRDefault="00FA37EE" w:rsidP="00FA37EE">
      <w:pPr>
        <w:autoSpaceDE w:val="0"/>
        <w:autoSpaceDN w:val="0"/>
        <w:adjustRightInd w:val="0"/>
        <w:rPr>
          <w:rFonts w:ascii="Helvetica" w:hAnsi="Helvetica" w:cs="Helvetica"/>
          <w:color w:val="000000"/>
          <w:sz w:val="20"/>
          <w:szCs w:val="20"/>
        </w:rPr>
      </w:pPr>
    </w:p>
    <w:p w14:paraId="250E5C04" w14:textId="05CF76EA" w:rsidR="00B018D9" w:rsidRPr="003A7C4A" w:rsidRDefault="000671DE" w:rsidP="00FA37E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We all have situations in our lives where we feel like our world is burning down around us. </w:t>
      </w:r>
    </w:p>
    <w:p w14:paraId="16883B89" w14:textId="4B3AAD12" w:rsidR="00C353B9" w:rsidRDefault="000671DE" w:rsidP="00FA37EE">
      <w:pPr>
        <w:autoSpaceDE w:val="0"/>
        <w:autoSpaceDN w:val="0"/>
        <w:adjustRightInd w:val="0"/>
        <w:rPr>
          <w:rFonts w:ascii="Helvetica" w:hAnsi="Helvetica" w:cs="Helvetica"/>
          <w:color w:val="00B050"/>
          <w:sz w:val="20"/>
          <w:szCs w:val="20"/>
        </w:rPr>
      </w:pPr>
      <w:r w:rsidRPr="00B018D9">
        <w:rPr>
          <w:rFonts w:ascii="Helvetica" w:hAnsi="Helvetica" w:cs="Helvetica"/>
          <w:color w:val="00B050"/>
          <w:sz w:val="20"/>
          <w:szCs w:val="20"/>
        </w:rPr>
        <w:t>Nehemiah 2:20 And I answered them by saying, "The God of heaven will give us success." (NIV)</w:t>
      </w:r>
    </w:p>
    <w:p w14:paraId="537C8CFC" w14:textId="77777777" w:rsidR="00B018D9" w:rsidRDefault="00B018D9" w:rsidP="00FA37EE">
      <w:pPr>
        <w:autoSpaceDE w:val="0"/>
        <w:autoSpaceDN w:val="0"/>
        <w:adjustRightInd w:val="0"/>
        <w:rPr>
          <w:rFonts w:ascii="Helvetica" w:hAnsi="Helvetica" w:cs="Helvetica"/>
          <w:color w:val="00B050"/>
          <w:sz w:val="20"/>
          <w:szCs w:val="20"/>
        </w:rPr>
      </w:pPr>
    </w:p>
    <w:p w14:paraId="7301277F" w14:textId="7FF0EEC4" w:rsidR="00B018D9" w:rsidRPr="00B018D9" w:rsidRDefault="000671DE" w:rsidP="00FA37EE">
      <w:pPr>
        <w:autoSpaceDE w:val="0"/>
        <w:autoSpaceDN w:val="0"/>
        <w:adjustRightInd w:val="0"/>
        <w:rPr>
          <w:rFonts w:ascii="Helvetica" w:hAnsi="Helvetica" w:cs="Helvetica"/>
          <w:color w:val="000000" w:themeColor="text1"/>
          <w:sz w:val="20"/>
          <w:szCs w:val="20"/>
        </w:rPr>
      </w:pPr>
      <w:r w:rsidRPr="00B018D9">
        <w:rPr>
          <w:rFonts w:ascii="Helvetica" w:hAnsi="Helvetica" w:cs="Helvetica"/>
          <w:color w:val="000000" w:themeColor="text1"/>
          <w:sz w:val="20"/>
          <w:szCs w:val="20"/>
        </w:rPr>
        <w:t>To those of you who have fallen, failed, and are so frustrated that you think there is no future, shout it out, "The God of heaven will give me success.”</w:t>
      </w:r>
    </w:p>
    <w:p w14:paraId="31CE5DC3" w14:textId="77777777" w:rsidR="00C353B9" w:rsidRDefault="00C353B9" w:rsidP="00FA37EE">
      <w:pPr>
        <w:autoSpaceDE w:val="0"/>
        <w:autoSpaceDN w:val="0"/>
        <w:adjustRightInd w:val="0"/>
        <w:rPr>
          <w:rFonts w:ascii="Helvetica" w:hAnsi="Helvetica" w:cs="Helvetica"/>
          <w:color w:val="000000"/>
          <w:sz w:val="20"/>
          <w:szCs w:val="20"/>
        </w:rPr>
      </w:pPr>
    </w:p>
    <w:p w14:paraId="4BE46AF5" w14:textId="77777777" w:rsidR="00FA37EE" w:rsidRDefault="000671DE" w:rsidP="00FA37E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Nehemiah 2:13 “I went out by night by the Valley Gate to the Dragon Spring and to the Dung Gate, and I inspected the walls of Jerusalem that were broken down and its gates that had been destroyed by fire.”</w:t>
      </w:r>
    </w:p>
    <w:p w14:paraId="0F6CC3AA" w14:textId="355FA589" w:rsidR="00C353B9" w:rsidRDefault="000671DE" w:rsidP="00B018D9">
      <w:pPr>
        <w:autoSpaceDE w:val="0"/>
        <w:autoSpaceDN w:val="0"/>
        <w:adjustRightInd w:val="0"/>
        <w:ind w:firstLine="720"/>
        <w:rPr>
          <w:rFonts w:ascii="Helvetica" w:hAnsi="Helvetica" w:cs="Helvetica"/>
          <w:color w:val="000000"/>
          <w:sz w:val="20"/>
          <w:szCs w:val="20"/>
        </w:rPr>
      </w:pPr>
      <w:r>
        <w:rPr>
          <w:rFonts w:ascii="Helvetica" w:hAnsi="Helvetica" w:cs="Helvetica"/>
          <w:color w:val="000000"/>
          <w:sz w:val="20"/>
          <w:szCs w:val="20"/>
        </w:rPr>
        <w:t xml:space="preserve">Dragon </w:t>
      </w:r>
      <w:r w:rsidR="003A7C4A">
        <w:rPr>
          <w:rFonts w:ascii="Helvetica" w:hAnsi="Helvetica" w:cs="Helvetica"/>
          <w:color w:val="000000"/>
          <w:sz w:val="20"/>
          <w:szCs w:val="20"/>
        </w:rPr>
        <w:t>Spring</w:t>
      </w:r>
      <w:r>
        <w:rPr>
          <w:rFonts w:ascii="Helvetica" w:hAnsi="Helvetica" w:cs="Helvetica"/>
          <w:color w:val="000000"/>
          <w:sz w:val="20"/>
          <w:szCs w:val="20"/>
        </w:rPr>
        <w:t xml:space="preserve"> - </w:t>
      </w:r>
      <w:r w:rsidRPr="00B018D9">
        <w:rPr>
          <w:rFonts w:ascii="Helvetica" w:hAnsi="Helvetica" w:cs="Helvetica"/>
          <w:color w:val="000000"/>
          <w:sz w:val="20"/>
          <w:szCs w:val="20"/>
        </w:rPr>
        <w:t xml:space="preserve">sea-serpent or </w:t>
      </w:r>
      <w:r w:rsidR="00FD14B6" w:rsidRPr="00B018D9">
        <w:rPr>
          <w:rFonts w:ascii="Helvetica" w:hAnsi="Helvetica" w:cs="Helvetica"/>
          <w:color w:val="000000"/>
          <w:sz w:val="20"/>
          <w:szCs w:val="20"/>
        </w:rPr>
        <w:t>jackal: —</w:t>
      </w:r>
      <w:r w:rsidRPr="00B018D9">
        <w:rPr>
          <w:rFonts w:ascii="Helvetica" w:hAnsi="Helvetica" w:cs="Helvetica"/>
          <w:color w:val="000000"/>
          <w:sz w:val="20"/>
          <w:szCs w:val="20"/>
        </w:rPr>
        <w:t>dragon, sea-monster, serpent</w:t>
      </w:r>
    </w:p>
    <w:p w14:paraId="649122A5" w14:textId="1F83BB06" w:rsidR="00B018D9" w:rsidRDefault="000671DE" w:rsidP="00B018D9">
      <w:pPr>
        <w:autoSpaceDE w:val="0"/>
        <w:autoSpaceDN w:val="0"/>
        <w:adjustRightInd w:val="0"/>
        <w:ind w:firstLine="720"/>
        <w:rPr>
          <w:rFonts w:ascii="Helvetica" w:hAnsi="Helvetica" w:cs="Helvetica"/>
          <w:color w:val="000000"/>
          <w:sz w:val="20"/>
          <w:szCs w:val="20"/>
        </w:rPr>
      </w:pPr>
      <w:r>
        <w:rPr>
          <w:rFonts w:ascii="Helvetica" w:hAnsi="Helvetica" w:cs="Helvetica"/>
          <w:color w:val="000000"/>
          <w:sz w:val="20"/>
          <w:szCs w:val="20"/>
        </w:rPr>
        <w:t xml:space="preserve">Dung Gate - </w:t>
      </w:r>
      <w:r w:rsidRPr="00B018D9">
        <w:rPr>
          <w:rFonts w:ascii="Helvetica" w:hAnsi="Helvetica" w:cs="Helvetica"/>
          <w:color w:val="000000"/>
          <w:sz w:val="20"/>
          <w:szCs w:val="20"/>
        </w:rPr>
        <w:t xml:space="preserve">a heap of rubbish or </w:t>
      </w:r>
      <w:r w:rsidR="00FD14B6" w:rsidRPr="00B018D9">
        <w:rPr>
          <w:rFonts w:ascii="Helvetica" w:hAnsi="Helvetica" w:cs="Helvetica"/>
          <w:color w:val="000000"/>
          <w:sz w:val="20"/>
          <w:szCs w:val="20"/>
        </w:rPr>
        <w:t>filth: —</w:t>
      </w:r>
      <w:r w:rsidRPr="00B018D9">
        <w:rPr>
          <w:rFonts w:ascii="Helvetica" w:hAnsi="Helvetica" w:cs="Helvetica"/>
          <w:color w:val="000000"/>
          <w:sz w:val="20"/>
          <w:szCs w:val="20"/>
        </w:rPr>
        <w:t>dung (hill).</w:t>
      </w:r>
    </w:p>
    <w:p w14:paraId="615E91DF" w14:textId="77777777" w:rsidR="00B018D9" w:rsidRDefault="00B018D9" w:rsidP="00B018D9">
      <w:pPr>
        <w:autoSpaceDE w:val="0"/>
        <w:autoSpaceDN w:val="0"/>
        <w:adjustRightInd w:val="0"/>
        <w:ind w:firstLine="720"/>
        <w:rPr>
          <w:rFonts w:ascii="Helvetica" w:hAnsi="Helvetica" w:cs="Helvetica"/>
          <w:color w:val="000000"/>
          <w:sz w:val="20"/>
          <w:szCs w:val="20"/>
        </w:rPr>
      </w:pPr>
    </w:p>
    <w:p w14:paraId="4F2CC9AA" w14:textId="6C26FF93" w:rsidR="00B018D9" w:rsidRDefault="000671DE" w:rsidP="00FD14B6">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It doesn't matter if it is the serpent, the enemy, or your own dung decisions; you must decide to get up again.</w:t>
      </w:r>
    </w:p>
    <w:p w14:paraId="1DEBA387" w14:textId="25A3FD76" w:rsidR="00FD14B6" w:rsidRDefault="000671DE" w:rsidP="00FD14B6">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The first step </w:t>
      </w:r>
      <w:r w:rsidR="003A7C4A">
        <w:rPr>
          <w:rFonts w:ascii="Helvetica" w:hAnsi="Helvetica" w:cs="Helvetica"/>
          <w:color w:val="000000"/>
          <w:sz w:val="20"/>
          <w:szCs w:val="20"/>
        </w:rPr>
        <w:t>to</w:t>
      </w:r>
      <w:r>
        <w:rPr>
          <w:rFonts w:ascii="Helvetica" w:hAnsi="Helvetica" w:cs="Helvetica"/>
          <w:color w:val="000000"/>
          <w:sz w:val="20"/>
          <w:szCs w:val="20"/>
        </w:rPr>
        <w:t xml:space="preserve"> getting up is realizing the reality of your current situation. Quit blaming people, circumstances, unfairness, and demons for your dung. </w:t>
      </w:r>
    </w:p>
    <w:p w14:paraId="33C8489D" w14:textId="77777777" w:rsidR="00C353B9" w:rsidRDefault="00C353B9" w:rsidP="00C353B9">
      <w:pPr>
        <w:autoSpaceDE w:val="0"/>
        <w:autoSpaceDN w:val="0"/>
        <w:adjustRightInd w:val="0"/>
        <w:rPr>
          <w:rFonts w:ascii="Helvetica" w:hAnsi="Helvetica" w:cs="Helvetica"/>
          <w:color w:val="000000"/>
          <w:sz w:val="20"/>
          <w:szCs w:val="20"/>
        </w:rPr>
      </w:pPr>
    </w:p>
    <w:p w14:paraId="2B607EF3" w14:textId="728182B6" w:rsidR="00FA37EE" w:rsidRDefault="000671DE" w:rsidP="00C353B9">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Many people find themselves "fallen" into an issue </w:t>
      </w:r>
      <w:r w:rsidR="00C353B9">
        <w:rPr>
          <w:rFonts w:ascii="Helvetica" w:hAnsi="Helvetica" w:cs="Helvetica"/>
          <w:color w:val="000000"/>
          <w:sz w:val="20"/>
          <w:szCs w:val="20"/>
        </w:rPr>
        <w:t xml:space="preserve">and then </w:t>
      </w:r>
      <w:r>
        <w:rPr>
          <w:rFonts w:ascii="Helvetica" w:hAnsi="Helvetica" w:cs="Helvetica"/>
          <w:color w:val="000000"/>
          <w:sz w:val="20"/>
          <w:szCs w:val="20"/>
        </w:rPr>
        <w:t xml:space="preserve">turn to God </w:t>
      </w:r>
      <w:r w:rsidR="00C353B9">
        <w:rPr>
          <w:rFonts w:ascii="Helvetica" w:hAnsi="Helvetica" w:cs="Helvetica"/>
          <w:color w:val="000000"/>
          <w:sz w:val="20"/>
          <w:szCs w:val="20"/>
        </w:rPr>
        <w:t xml:space="preserve">to </w:t>
      </w:r>
      <w:r>
        <w:rPr>
          <w:rFonts w:ascii="Helvetica" w:hAnsi="Helvetica" w:cs="Helvetica"/>
          <w:color w:val="000000"/>
          <w:sz w:val="20"/>
          <w:szCs w:val="20"/>
        </w:rPr>
        <w:t>get through it</w:t>
      </w:r>
      <w:r w:rsidR="00C353B9">
        <w:rPr>
          <w:rFonts w:ascii="Helvetica" w:hAnsi="Helvetica" w:cs="Helvetica"/>
          <w:color w:val="000000"/>
          <w:sz w:val="20"/>
          <w:szCs w:val="20"/>
        </w:rPr>
        <w:t xml:space="preserve">. We </w:t>
      </w:r>
      <w:r w:rsidR="003A7C4A">
        <w:rPr>
          <w:rFonts w:ascii="Helvetica" w:hAnsi="Helvetica" w:cs="Helvetica"/>
          <w:color w:val="000000"/>
          <w:sz w:val="20"/>
          <w:szCs w:val="20"/>
        </w:rPr>
        <w:t xml:space="preserve">may </w:t>
      </w:r>
      <w:r>
        <w:rPr>
          <w:rFonts w:ascii="Helvetica" w:hAnsi="Helvetica" w:cs="Helvetica"/>
          <w:color w:val="000000"/>
          <w:sz w:val="20"/>
          <w:szCs w:val="20"/>
        </w:rPr>
        <w:t xml:space="preserve">even </w:t>
      </w:r>
      <w:r w:rsidR="00C353B9">
        <w:rPr>
          <w:rFonts w:ascii="Helvetica" w:hAnsi="Helvetica" w:cs="Helvetica"/>
          <w:color w:val="000000"/>
          <w:sz w:val="20"/>
          <w:szCs w:val="20"/>
        </w:rPr>
        <w:t xml:space="preserve">come to </w:t>
      </w:r>
      <w:r>
        <w:rPr>
          <w:rFonts w:ascii="Helvetica" w:hAnsi="Helvetica" w:cs="Helvetica"/>
          <w:color w:val="000000"/>
          <w:sz w:val="20"/>
          <w:szCs w:val="20"/>
        </w:rPr>
        <w:t xml:space="preserve">know God better through </w:t>
      </w:r>
      <w:r w:rsidR="00C353B9">
        <w:rPr>
          <w:rFonts w:ascii="Helvetica" w:hAnsi="Helvetica" w:cs="Helvetica"/>
          <w:color w:val="000000"/>
          <w:sz w:val="20"/>
          <w:szCs w:val="20"/>
        </w:rPr>
        <w:t xml:space="preserve">the problem, </w:t>
      </w:r>
      <w:r>
        <w:rPr>
          <w:rFonts w:ascii="Helvetica" w:hAnsi="Helvetica" w:cs="Helvetica"/>
          <w:color w:val="000000"/>
          <w:sz w:val="20"/>
          <w:szCs w:val="20"/>
        </w:rPr>
        <w:t xml:space="preserve">so </w:t>
      </w:r>
      <w:r w:rsidR="00C353B9">
        <w:rPr>
          <w:rFonts w:ascii="Helvetica" w:hAnsi="Helvetica" w:cs="Helvetica"/>
          <w:color w:val="000000"/>
          <w:sz w:val="20"/>
          <w:szCs w:val="20"/>
        </w:rPr>
        <w:t>we</w:t>
      </w:r>
      <w:r>
        <w:rPr>
          <w:rFonts w:ascii="Helvetica" w:hAnsi="Helvetica" w:cs="Helvetica"/>
          <w:color w:val="000000"/>
          <w:sz w:val="20"/>
          <w:szCs w:val="20"/>
        </w:rPr>
        <w:t xml:space="preserve"> automatically assume that it was God's will for them to go through it. </w:t>
      </w:r>
    </w:p>
    <w:p w14:paraId="2EE1319B" w14:textId="59335795" w:rsidR="00DF2537" w:rsidRPr="00DF2537" w:rsidRDefault="000671DE" w:rsidP="00C353B9">
      <w:pPr>
        <w:autoSpaceDE w:val="0"/>
        <w:autoSpaceDN w:val="0"/>
        <w:adjustRightInd w:val="0"/>
        <w:rPr>
          <w:rFonts w:ascii="Helvetica" w:hAnsi="Helvetica" w:cs="Helvetica"/>
          <w:color w:val="00B050"/>
          <w:sz w:val="20"/>
          <w:szCs w:val="20"/>
        </w:rPr>
      </w:pPr>
      <w:r w:rsidRPr="00DF2537">
        <w:rPr>
          <w:rFonts w:ascii="Helvetica" w:hAnsi="Helvetica" w:cs="Helvetica"/>
          <w:color w:val="00B050"/>
          <w:sz w:val="20"/>
          <w:szCs w:val="20"/>
        </w:rPr>
        <w:t xml:space="preserve">This mindset is a common spiritual flaw that </w:t>
      </w:r>
      <w:r w:rsidR="003A7C4A">
        <w:rPr>
          <w:rFonts w:ascii="Helvetica" w:hAnsi="Helvetica" w:cs="Helvetica"/>
          <w:color w:val="00B050"/>
          <w:sz w:val="20"/>
          <w:szCs w:val="20"/>
        </w:rPr>
        <w:t>causes</w:t>
      </w:r>
      <w:r w:rsidRPr="00DF2537">
        <w:rPr>
          <w:rFonts w:ascii="Helvetica" w:hAnsi="Helvetica" w:cs="Helvetica"/>
          <w:color w:val="00B050"/>
          <w:sz w:val="20"/>
          <w:szCs w:val="20"/>
        </w:rPr>
        <w:t xml:space="preserve"> you to sit in the pain, rather than rising above the problem.</w:t>
      </w:r>
    </w:p>
    <w:p w14:paraId="28B697B7" w14:textId="5C88B6E2" w:rsidR="00FA37EE" w:rsidRDefault="000671DE" w:rsidP="00DF2537">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Most issues arise because </w:t>
      </w:r>
      <w:r w:rsidR="003A7C4A">
        <w:rPr>
          <w:rFonts w:ascii="Helvetica" w:hAnsi="Helvetica" w:cs="Helvetica"/>
          <w:color w:val="000000"/>
          <w:sz w:val="20"/>
          <w:szCs w:val="20"/>
        </w:rPr>
        <w:t>we</w:t>
      </w:r>
      <w:r>
        <w:rPr>
          <w:rFonts w:ascii="Helvetica" w:hAnsi="Helvetica" w:cs="Helvetica"/>
          <w:color w:val="000000"/>
          <w:sz w:val="20"/>
          <w:szCs w:val="20"/>
        </w:rPr>
        <w:t xml:space="preserve"> weren't seeking God; therefore, we made decisions that were not in God's will (or in disobedience), which resulted in our problems. </w:t>
      </w:r>
    </w:p>
    <w:p w14:paraId="7FE7090A" w14:textId="0B5E1D45" w:rsidR="00FA37EE" w:rsidRPr="00DF2537" w:rsidRDefault="000671DE" w:rsidP="00DF2537">
      <w:pPr>
        <w:autoSpaceDE w:val="0"/>
        <w:autoSpaceDN w:val="0"/>
        <w:adjustRightInd w:val="0"/>
        <w:rPr>
          <w:rFonts w:ascii="Helvetica" w:hAnsi="Helvetica" w:cs="Helvetica"/>
          <w:color w:val="00B050"/>
          <w:sz w:val="20"/>
          <w:szCs w:val="20"/>
        </w:rPr>
      </w:pPr>
      <w:r>
        <w:rPr>
          <w:rFonts w:ascii="Helvetica" w:hAnsi="Helvetica" w:cs="Helvetica"/>
          <w:color w:val="00B050"/>
          <w:sz w:val="20"/>
          <w:szCs w:val="20"/>
        </w:rPr>
        <w:t>O</w:t>
      </w:r>
      <w:r w:rsidRPr="00DF2537">
        <w:rPr>
          <w:rFonts w:ascii="Helvetica" w:hAnsi="Helvetica" w:cs="Helvetica"/>
          <w:color w:val="00B050"/>
          <w:sz w:val="20"/>
          <w:szCs w:val="20"/>
        </w:rPr>
        <w:t>ur disobedience was not God’s will</w:t>
      </w:r>
      <w:r w:rsidR="00C353B9" w:rsidRPr="00DF2537">
        <w:rPr>
          <w:rFonts w:ascii="Helvetica" w:hAnsi="Helvetica" w:cs="Helvetica"/>
          <w:color w:val="00B050"/>
          <w:sz w:val="20"/>
          <w:szCs w:val="20"/>
        </w:rPr>
        <w:t xml:space="preserve">, but </w:t>
      </w:r>
      <w:r>
        <w:rPr>
          <w:rFonts w:ascii="Helvetica" w:hAnsi="Helvetica" w:cs="Helvetica"/>
          <w:color w:val="00B050"/>
          <w:sz w:val="20"/>
          <w:szCs w:val="20"/>
        </w:rPr>
        <w:t>o</w:t>
      </w:r>
      <w:r w:rsidR="00C353B9" w:rsidRPr="00DF2537">
        <w:rPr>
          <w:rFonts w:ascii="Helvetica" w:hAnsi="Helvetica" w:cs="Helvetica"/>
          <w:color w:val="00B050"/>
          <w:sz w:val="20"/>
          <w:szCs w:val="20"/>
        </w:rPr>
        <w:t xml:space="preserve">ur restoration is. </w:t>
      </w:r>
    </w:p>
    <w:p w14:paraId="0049BFF5" w14:textId="77777777" w:rsidR="003A7C4A" w:rsidRDefault="003A7C4A" w:rsidP="003A7C4A">
      <w:pPr>
        <w:autoSpaceDE w:val="0"/>
        <w:autoSpaceDN w:val="0"/>
        <w:adjustRightInd w:val="0"/>
        <w:rPr>
          <w:rFonts w:ascii="Helvetica" w:hAnsi="Helvetica" w:cs="Helvetica"/>
          <w:color w:val="000000"/>
          <w:sz w:val="20"/>
          <w:szCs w:val="20"/>
        </w:rPr>
      </w:pPr>
    </w:p>
    <w:p w14:paraId="0898C07D" w14:textId="66FFD98C" w:rsidR="00FD14B6" w:rsidRDefault="000671DE" w:rsidP="003A7C4A">
      <w:pPr>
        <w:autoSpaceDE w:val="0"/>
        <w:autoSpaceDN w:val="0"/>
        <w:adjustRightInd w:val="0"/>
        <w:rPr>
          <w:rFonts w:ascii="Helvetica" w:hAnsi="Helvetica" w:cs="Helvetica"/>
          <w:color w:val="000000"/>
          <w:sz w:val="20"/>
          <w:szCs w:val="20"/>
        </w:rPr>
      </w:pPr>
      <w:r w:rsidRPr="00FD14B6">
        <w:rPr>
          <w:rFonts w:ascii="Helvetica" w:hAnsi="Helvetica" w:cs="Helvetica"/>
          <w:color w:val="000000"/>
          <w:sz w:val="20"/>
          <w:szCs w:val="20"/>
        </w:rPr>
        <w:t>John 1:29 “</w:t>
      </w:r>
      <w:r w:rsidRPr="00FD14B6">
        <w:rPr>
          <w:rFonts w:ascii="Helvetica" w:hAnsi="Helvetica" w:cs="Helvetica"/>
          <w:color w:val="000000"/>
          <w:sz w:val="20"/>
          <w:szCs w:val="20"/>
        </w:rPr>
        <w:t>The next day John saw Jesus coming toward him and said, “Look, the Lamb of God, who takes away the sin of the world!</w:t>
      </w:r>
    </w:p>
    <w:p w14:paraId="4BA161D0" w14:textId="0D7D694C" w:rsidR="00FD14B6" w:rsidRPr="00FD14B6" w:rsidRDefault="000671DE" w:rsidP="00DF2537">
      <w:pPr>
        <w:autoSpaceDE w:val="0"/>
        <w:autoSpaceDN w:val="0"/>
        <w:adjustRightInd w:val="0"/>
        <w:rPr>
          <w:rFonts w:ascii="Helvetica" w:hAnsi="Helvetica" w:cs="Helvetica"/>
          <w:color w:val="00B050"/>
          <w:sz w:val="20"/>
          <w:szCs w:val="20"/>
        </w:rPr>
      </w:pPr>
      <w:r w:rsidRPr="00FD14B6">
        <w:rPr>
          <w:rFonts w:ascii="Helvetica" w:hAnsi="Helvetica" w:cs="Helvetica"/>
          <w:color w:val="00B050"/>
          <w:sz w:val="20"/>
          <w:szCs w:val="20"/>
        </w:rPr>
        <w:t xml:space="preserve">He is the God who takes away our sin and shame, not a God who lets </w:t>
      </w:r>
      <w:r w:rsidR="003A7C4A">
        <w:rPr>
          <w:rFonts w:ascii="Helvetica" w:hAnsi="Helvetica" w:cs="Helvetica"/>
          <w:color w:val="00B050"/>
          <w:sz w:val="20"/>
          <w:szCs w:val="20"/>
        </w:rPr>
        <w:t>us</w:t>
      </w:r>
      <w:r w:rsidRPr="00FD14B6">
        <w:rPr>
          <w:rFonts w:ascii="Helvetica" w:hAnsi="Helvetica" w:cs="Helvetica"/>
          <w:color w:val="00B050"/>
          <w:sz w:val="20"/>
          <w:szCs w:val="20"/>
        </w:rPr>
        <w:t xml:space="preserve"> suffer through it. </w:t>
      </w:r>
    </w:p>
    <w:p w14:paraId="69974AAA" w14:textId="77777777" w:rsidR="00FD14B6" w:rsidRPr="00FD14B6" w:rsidRDefault="00FD14B6" w:rsidP="00DF2537">
      <w:pPr>
        <w:autoSpaceDE w:val="0"/>
        <w:autoSpaceDN w:val="0"/>
        <w:adjustRightInd w:val="0"/>
        <w:rPr>
          <w:rFonts w:ascii="Helvetica" w:hAnsi="Helvetica" w:cs="Helvetica"/>
          <w:color w:val="000000"/>
          <w:sz w:val="20"/>
          <w:szCs w:val="20"/>
        </w:rPr>
      </w:pPr>
    </w:p>
    <w:p w14:paraId="2A1DED17" w14:textId="480D633B" w:rsidR="00FA37EE" w:rsidRDefault="000671DE" w:rsidP="00FD14B6">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In the midst of our </w:t>
      </w:r>
      <w:r w:rsidR="00FD14B6">
        <w:rPr>
          <w:rFonts w:ascii="Helvetica" w:hAnsi="Helvetica" w:cs="Helvetica"/>
          <w:color w:val="000000"/>
          <w:sz w:val="20"/>
          <w:szCs w:val="20"/>
        </w:rPr>
        <w:t>struggl</w:t>
      </w:r>
      <w:r w:rsidR="001B3177">
        <w:rPr>
          <w:rFonts w:ascii="Helvetica" w:hAnsi="Helvetica" w:cs="Helvetica"/>
          <w:color w:val="000000"/>
          <w:sz w:val="20"/>
          <w:szCs w:val="20"/>
        </w:rPr>
        <w:t>e, Jesus</w:t>
      </w:r>
      <w:r>
        <w:rPr>
          <w:rFonts w:ascii="Helvetica" w:hAnsi="Helvetica" w:cs="Helvetica"/>
          <w:color w:val="000000"/>
          <w:sz w:val="20"/>
          <w:szCs w:val="20"/>
        </w:rPr>
        <w:t xml:space="preserve"> can construct </w:t>
      </w:r>
      <w:r w:rsidR="001B3177">
        <w:rPr>
          <w:rFonts w:ascii="Helvetica" w:hAnsi="Helvetica" w:cs="Helvetica"/>
          <w:color w:val="000000"/>
          <w:sz w:val="20"/>
          <w:szCs w:val="20"/>
        </w:rPr>
        <w:t xml:space="preserve">something </w:t>
      </w:r>
      <w:r>
        <w:rPr>
          <w:rFonts w:ascii="Helvetica" w:hAnsi="Helvetica" w:cs="Helvetica"/>
          <w:color w:val="000000"/>
          <w:sz w:val="20"/>
          <w:szCs w:val="20"/>
        </w:rPr>
        <w:t>great</w:t>
      </w:r>
      <w:r w:rsidR="001B3177">
        <w:rPr>
          <w:rFonts w:ascii="Helvetica" w:hAnsi="Helvetica" w:cs="Helvetica"/>
          <w:color w:val="000000"/>
          <w:sz w:val="20"/>
          <w:szCs w:val="20"/>
        </w:rPr>
        <w:t>. If you'll ask the Holy Spirit to help you "Get Up," He</w:t>
      </w:r>
      <w:r>
        <w:rPr>
          <w:rFonts w:ascii="Helvetica" w:hAnsi="Helvetica" w:cs="Helvetica"/>
          <w:color w:val="000000"/>
          <w:sz w:val="20"/>
          <w:szCs w:val="20"/>
        </w:rPr>
        <w:t xml:space="preserve"> will transform your life. </w:t>
      </w:r>
    </w:p>
    <w:p w14:paraId="4A29C5EE" w14:textId="77777777" w:rsidR="00562CC4" w:rsidRDefault="00562CC4" w:rsidP="00FD14B6">
      <w:pPr>
        <w:autoSpaceDE w:val="0"/>
        <w:autoSpaceDN w:val="0"/>
        <w:adjustRightInd w:val="0"/>
        <w:rPr>
          <w:rFonts w:ascii="Helvetica" w:hAnsi="Helvetica" w:cs="Helvetica"/>
          <w:color w:val="000000"/>
          <w:sz w:val="20"/>
          <w:szCs w:val="20"/>
        </w:rPr>
      </w:pPr>
    </w:p>
    <w:p w14:paraId="19B31A0A" w14:textId="77777777" w:rsidR="00294616" w:rsidRDefault="00294616" w:rsidP="00294616">
      <w:pPr>
        <w:autoSpaceDE w:val="0"/>
        <w:autoSpaceDN w:val="0"/>
        <w:adjustRightInd w:val="0"/>
        <w:rPr>
          <w:rFonts w:ascii="Helvetica" w:hAnsi="Helvetica" w:cs="Helvetica"/>
          <w:color w:val="EE0000"/>
          <w:sz w:val="20"/>
          <w:szCs w:val="20"/>
        </w:rPr>
      </w:pPr>
      <w:r>
        <w:rPr>
          <w:rFonts w:ascii="Helvetica" w:hAnsi="Helvetica" w:cs="Helvetica"/>
          <w:color w:val="EE0000"/>
          <w:sz w:val="20"/>
          <w:szCs w:val="20"/>
        </w:rPr>
        <w:t>Sheri-------------------------------------------------------------------------------------------------------------------------------------</w:t>
      </w:r>
    </w:p>
    <w:p w14:paraId="06FAB692" w14:textId="77777777" w:rsidR="00294616" w:rsidRDefault="00294616" w:rsidP="00294616">
      <w:pPr>
        <w:autoSpaceDE w:val="0"/>
        <w:autoSpaceDN w:val="0"/>
        <w:adjustRightInd w:val="0"/>
        <w:rPr>
          <w:rFonts w:ascii="Helvetica" w:hAnsi="Helvetica" w:cs="Helvetica"/>
          <w:color w:val="EE0000"/>
          <w:sz w:val="20"/>
          <w:szCs w:val="20"/>
        </w:rPr>
      </w:pPr>
    </w:p>
    <w:p w14:paraId="5B3AB6B6" w14:textId="77777777" w:rsidR="00294616" w:rsidRDefault="00294616" w:rsidP="00294616">
      <w:pPr>
        <w:autoSpaceDE w:val="0"/>
        <w:autoSpaceDN w:val="0"/>
        <w:adjustRightInd w:val="0"/>
        <w:rPr>
          <w:rFonts w:ascii="Helvetica" w:hAnsi="Helvetica" w:cs="Helvetica"/>
          <w:color w:val="EE0000"/>
          <w:sz w:val="20"/>
          <w:szCs w:val="20"/>
        </w:rPr>
      </w:pPr>
      <w:r>
        <w:rPr>
          <w:rFonts w:ascii="Helvetica" w:hAnsi="Helvetica" w:cs="Helvetica"/>
          <w:color w:val="EE0000"/>
          <w:sz w:val="20"/>
          <w:szCs w:val="20"/>
        </w:rPr>
        <w:t>Travel with me back a couple years.  Joel and I decided to take the boys to Mexico.  With this trip I decided I wasn’t going to be the fuddy duddy.  Whatever they decided to do, I would do as well, and they decided to zipline….</w:t>
      </w:r>
    </w:p>
    <w:p w14:paraId="76803C61" w14:textId="77777777" w:rsidR="00294616" w:rsidRDefault="00294616" w:rsidP="00294616">
      <w:pPr>
        <w:autoSpaceDE w:val="0"/>
        <w:autoSpaceDN w:val="0"/>
        <w:adjustRightInd w:val="0"/>
        <w:rPr>
          <w:rFonts w:ascii="Helvetica" w:hAnsi="Helvetica" w:cs="Helvetica"/>
          <w:color w:val="EE0000"/>
          <w:sz w:val="20"/>
          <w:szCs w:val="20"/>
        </w:rPr>
      </w:pPr>
    </w:p>
    <w:p w14:paraId="30995465" w14:textId="120CCE57" w:rsidR="00294616" w:rsidRDefault="00294616" w:rsidP="00294616">
      <w:pPr>
        <w:autoSpaceDE w:val="0"/>
        <w:autoSpaceDN w:val="0"/>
        <w:adjustRightInd w:val="0"/>
        <w:rPr>
          <w:rFonts w:ascii="Helvetica" w:hAnsi="Helvetica" w:cs="Helvetica"/>
          <w:color w:val="EE0000"/>
          <w:sz w:val="20"/>
          <w:szCs w:val="20"/>
        </w:rPr>
      </w:pPr>
      <w:r>
        <w:rPr>
          <w:rFonts w:ascii="Helvetica" w:hAnsi="Helvetica" w:cs="Helvetica"/>
          <w:color w:val="EE0000"/>
          <w:sz w:val="20"/>
          <w:szCs w:val="20"/>
        </w:rPr>
        <w:t>In this moment I had to contend with my mind, will</w:t>
      </w:r>
      <w:r>
        <w:rPr>
          <w:rFonts w:ascii="Helvetica" w:hAnsi="Helvetica" w:cs="Helvetica"/>
          <w:color w:val="EE0000"/>
          <w:sz w:val="20"/>
          <w:szCs w:val="20"/>
        </w:rPr>
        <w:t xml:space="preserve">, </w:t>
      </w:r>
      <w:r>
        <w:rPr>
          <w:rFonts w:ascii="Helvetica" w:hAnsi="Helvetica" w:cs="Helvetica"/>
          <w:color w:val="EE0000"/>
          <w:sz w:val="20"/>
          <w:szCs w:val="20"/>
        </w:rPr>
        <w:t xml:space="preserve">and emotions.  Was it something I was looking forward to, not at all, but was it worth it in the end, yes it was.  The memories made on that trip will stay with us </w:t>
      </w:r>
      <w:proofErr w:type="gramStart"/>
      <w:r>
        <w:rPr>
          <w:rFonts w:ascii="Helvetica" w:hAnsi="Helvetica" w:cs="Helvetica"/>
          <w:color w:val="EE0000"/>
          <w:sz w:val="20"/>
          <w:szCs w:val="20"/>
        </w:rPr>
        <w:t>all</w:t>
      </w:r>
      <w:proofErr w:type="gramEnd"/>
      <w:r>
        <w:rPr>
          <w:rFonts w:ascii="Helvetica" w:hAnsi="Helvetica" w:cs="Helvetica"/>
          <w:color w:val="EE0000"/>
          <w:sz w:val="20"/>
          <w:szCs w:val="20"/>
        </w:rPr>
        <w:t xml:space="preserve"> but I had to choose to enjoy the moment.  </w:t>
      </w:r>
    </w:p>
    <w:p w14:paraId="0547639D" w14:textId="77777777" w:rsidR="00294616" w:rsidRDefault="00294616" w:rsidP="00294616">
      <w:pPr>
        <w:autoSpaceDE w:val="0"/>
        <w:autoSpaceDN w:val="0"/>
        <w:adjustRightInd w:val="0"/>
        <w:rPr>
          <w:rFonts w:ascii="Helvetica" w:hAnsi="Helvetica" w:cs="Helvetica"/>
          <w:color w:val="EE0000"/>
          <w:sz w:val="20"/>
          <w:szCs w:val="20"/>
        </w:rPr>
      </w:pPr>
    </w:p>
    <w:p w14:paraId="1EC52500" w14:textId="4571E3A4" w:rsidR="00294616" w:rsidRDefault="00294616" w:rsidP="00294616">
      <w:pPr>
        <w:autoSpaceDE w:val="0"/>
        <w:autoSpaceDN w:val="0"/>
        <w:adjustRightInd w:val="0"/>
        <w:rPr>
          <w:rFonts w:ascii="Helvetica" w:hAnsi="Helvetica" w:cs="Helvetica"/>
          <w:color w:val="EE0000"/>
          <w:sz w:val="20"/>
          <w:szCs w:val="20"/>
        </w:rPr>
      </w:pPr>
      <w:r>
        <w:rPr>
          <w:rFonts w:ascii="Helvetica" w:hAnsi="Helvetica" w:cs="Helvetica"/>
          <w:color w:val="EE0000"/>
          <w:sz w:val="20"/>
          <w:szCs w:val="20"/>
        </w:rPr>
        <w:t xml:space="preserve">Nehemiah’s world had </w:t>
      </w:r>
      <w:r>
        <w:rPr>
          <w:rFonts w:ascii="Helvetica" w:hAnsi="Helvetica" w:cs="Helvetica"/>
          <w:color w:val="EE0000"/>
          <w:sz w:val="20"/>
          <w:szCs w:val="20"/>
        </w:rPr>
        <w:t>collapsed,</w:t>
      </w:r>
      <w:r>
        <w:rPr>
          <w:rFonts w:ascii="Helvetica" w:hAnsi="Helvetica" w:cs="Helvetica"/>
          <w:color w:val="EE0000"/>
          <w:sz w:val="20"/>
          <w:szCs w:val="20"/>
        </w:rPr>
        <w:t xml:space="preserve"> and he prayed in Chapter 1 that God would give him favor with man to rebuild Jerusalem’s wall. It took three months between that prayer and the King seeing Nehemiah.  Nehemiah’s prayer was answered but immediately he was filled with fear.  The King noticed him, saw him and saw his vulnerability.  Nothing spells fear or anxiety than being noticed when </w:t>
      </w:r>
      <w:r>
        <w:rPr>
          <w:rFonts w:ascii="Helvetica" w:hAnsi="Helvetica" w:cs="Helvetica"/>
          <w:color w:val="EE0000"/>
          <w:sz w:val="20"/>
          <w:szCs w:val="20"/>
        </w:rPr>
        <w:t>you’re</w:t>
      </w:r>
      <w:r>
        <w:rPr>
          <w:rFonts w:ascii="Helvetica" w:hAnsi="Helvetica" w:cs="Helvetica"/>
          <w:color w:val="EE0000"/>
          <w:sz w:val="20"/>
          <w:szCs w:val="20"/>
        </w:rPr>
        <w:t xml:space="preserve"> vulnerable.  </w:t>
      </w:r>
    </w:p>
    <w:p w14:paraId="0C2935DD" w14:textId="77777777" w:rsidR="00294616" w:rsidRDefault="00294616" w:rsidP="00294616">
      <w:pPr>
        <w:autoSpaceDE w:val="0"/>
        <w:autoSpaceDN w:val="0"/>
        <w:adjustRightInd w:val="0"/>
        <w:rPr>
          <w:rFonts w:ascii="Helvetica" w:hAnsi="Helvetica" w:cs="Helvetica"/>
          <w:color w:val="EE0000"/>
          <w:sz w:val="20"/>
          <w:szCs w:val="20"/>
        </w:rPr>
      </w:pPr>
    </w:p>
    <w:p w14:paraId="24040FFE" w14:textId="77777777" w:rsidR="00294616" w:rsidRDefault="00294616" w:rsidP="00294616">
      <w:pPr>
        <w:autoSpaceDE w:val="0"/>
        <w:autoSpaceDN w:val="0"/>
        <w:adjustRightInd w:val="0"/>
        <w:rPr>
          <w:rFonts w:ascii="Helvetica" w:hAnsi="Helvetica" w:cs="Helvetica"/>
          <w:color w:val="EE0000"/>
          <w:sz w:val="20"/>
          <w:szCs w:val="20"/>
        </w:rPr>
      </w:pPr>
      <w:r>
        <w:rPr>
          <w:rFonts w:ascii="Helvetica" w:hAnsi="Helvetica" w:cs="Helvetica"/>
          <w:color w:val="EE0000"/>
          <w:sz w:val="20"/>
          <w:szCs w:val="20"/>
        </w:rPr>
        <w:t xml:space="preserve">Nehemiah overcame that fear and saw his opportunity from that prayer three months ago and he said it out loud.  He wanted to rebuild Jersualem’s wall.  The King’s response was phenomenal!  He gave him the support he needed to go to Jersualem.  </w:t>
      </w:r>
    </w:p>
    <w:p w14:paraId="4AE6394C" w14:textId="77777777" w:rsidR="00294616" w:rsidRDefault="00294616" w:rsidP="00294616">
      <w:pPr>
        <w:autoSpaceDE w:val="0"/>
        <w:autoSpaceDN w:val="0"/>
        <w:adjustRightInd w:val="0"/>
        <w:rPr>
          <w:rFonts w:ascii="Helvetica" w:hAnsi="Helvetica" w:cs="Helvetica"/>
          <w:color w:val="EE0000"/>
          <w:sz w:val="20"/>
          <w:szCs w:val="20"/>
        </w:rPr>
      </w:pPr>
    </w:p>
    <w:p w14:paraId="7D30F105" w14:textId="27BD2185" w:rsidR="00294616" w:rsidRDefault="00294616" w:rsidP="00294616">
      <w:pPr>
        <w:autoSpaceDE w:val="0"/>
        <w:autoSpaceDN w:val="0"/>
        <w:adjustRightInd w:val="0"/>
        <w:rPr>
          <w:rFonts w:ascii="Helvetica" w:hAnsi="Helvetica" w:cs="Helvetica"/>
          <w:color w:val="EE0000"/>
          <w:sz w:val="20"/>
          <w:szCs w:val="20"/>
        </w:rPr>
      </w:pPr>
      <w:r>
        <w:rPr>
          <w:rFonts w:ascii="Helvetica" w:hAnsi="Helvetica" w:cs="Helvetica"/>
          <w:color w:val="EE0000"/>
          <w:sz w:val="20"/>
          <w:szCs w:val="20"/>
        </w:rPr>
        <w:t xml:space="preserve">What if Nehemiah clamed up and let the moment slide, there wouldn’t be anything past the first chapter.  Or Nehemiah would have never been </w:t>
      </w:r>
      <w:r>
        <w:rPr>
          <w:rFonts w:ascii="Helvetica" w:hAnsi="Helvetica" w:cs="Helvetica"/>
          <w:color w:val="EE0000"/>
          <w:sz w:val="20"/>
          <w:szCs w:val="20"/>
        </w:rPr>
        <w:t>written,</w:t>
      </w:r>
      <w:r>
        <w:rPr>
          <w:rFonts w:ascii="Helvetica" w:hAnsi="Helvetica" w:cs="Helvetica"/>
          <w:color w:val="EE0000"/>
          <w:sz w:val="20"/>
          <w:szCs w:val="20"/>
        </w:rPr>
        <w:t xml:space="preserve"> and someone else’s story would have been written.  You get the choice today to decide if you are going to be a follower of Christ.  I didn’t mention </w:t>
      </w:r>
      <w:r>
        <w:rPr>
          <w:rFonts w:ascii="Helvetica" w:hAnsi="Helvetica" w:cs="Helvetica"/>
          <w:color w:val="EE0000"/>
          <w:sz w:val="20"/>
          <w:szCs w:val="20"/>
        </w:rPr>
        <w:t>salvation;</w:t>
      </w:r>
      <w:r>
        <w:rPr>
          <w:rFonts w:ascii="Helvetica" w:hAnsi="Helvetica" w:cs="Helvetica"/>
          <w:color w:val="EE0000"/>
          <w:sz w:val="20"/>
          <w:szCs w:val="20"/>
        </w:rPr>
        <w:t xml:space="preserve"> I’m talking about living it out.  </w:t>
      </w:r>
    </w:p>
    <w:p w14:paraId="599B59E8" w14:textId="77777777" w:rsidR="00294616" w:rsidRDefault="00294616" w:rsidP="00294616">
      <w:pPr>
        <w:autoSpaceDE w:val="0"/>
        <w:autoSpaceDN w:val="0"/>
        <w:adjustRightInd w:val="0"/>
        <w:rPr>
          <w:rFonts w:ascii="Helvetica" w:hAnsi="Helvetica" w:cs="Helvetica"/>
          <w:color w:val="EE0000"/>
          <w:sz w:val="20"/>
          <w:szCs w:val="20"/>
        </w:rPr>
      </w:pPr>
    </w:p>
    <w:p w14:paraId="37D4F452" w14:textId="77777777" w:rsidR="00294616" w:rsidRPr="00E57205" w:rsidRDefault="00294616" w:rsidP="00294616">
      <w:pPr>
        <w:pStyle w:val="ListParagraph"/>
        <w:numPr>
          <w:ilvl w:val="0"/>
          <w:numId w:val="2"/>
        </w:numPr>
        <w:autoSpaceDE w:val="0"/>
        <w:autoSpaceDN w:val="0"/>
        <w:adjustRightInd w:val="0"/>
        <w:rPr>
          <w:rFonts w:ascii="Helvetica" w:hAnsi="Helvetica" w:cs="Helvetica"/>
          <w:color w:val="EE0000"/>
          <w:sz w:val="20"/>
          <w:szCs w:val="20"/>
        </w:rPr>
      </w:pPr>
      <w:r w:rsidRPr="00E57205">
        <w:rPr>
          <w:rFonts w:ascii="Helvetica" w:hAnsi="Helvetica" w:cs="Helvetica"/>
          <w:color w:val="EE0000"/>
          <w:sz w:val="20"/>
          <w:szCs w:val="20"/>
        </w:rPr>
        <w:t xml:space="preserve">Live out praying over your children or your spouse out loud  </w:t>
      </w:r>
    </w:p>
    <w:p w14:paraId="7FADBBDC" w14:textId="77777777" w:rsidR="00294616" w:rsidRDefault="00294616" w:rsidP="00294616">
      <w:pPr>
        <w:pStyle w:val="ListParagraph"/>
        <w:numPr>
          <w:ilvl w:val="0"/>
          <w:numId w:val="2"/>
        </w:numPr>
        <w:autoSpaceDE w:val="0"/>
        <w:autoSpaceDN w:val="0"/>
        <w:adjustRightInd w:val="0"/>
        <w:rPr>
          <w:rFonts w:ascii="Helvetica" w:hAnsi="Helvetica" w:cs="Helvetica"/>
          <w:color w:val="EE0000"/>
          <w:sz w:val="20"/>
          <w:szCs w:val="20"/>
        </w:rPr>
      </w:pPr>
      <w:r w:rsidRPr="00E57205">
        <w:rPr>
          <w:rFonts w:ascii="Helvetica" w:hAnsi="Helvetica" w:cs="Helvetica"/>
          <w:color w:val="EE0000"/>
          <w:sz w:val="20"/>
          <w:szCs w:val="20"/>
        </w:rPr>
        <w:t xml:space="preserve">Your first response to an emergency is prayer.  </w:t>
      </w:r>
    </w:p>
    <w:p w14:paraId="470CF177" w14:textId="77777777" w:rsidR="00294616" w:rsidRDefault="00294616" w:rsidP="00294616">
      <w:pPr>
        <w:pStyle w:val="ListParagraph"/>
        <w:numPr>
          <w:ilvl w:val="0"/>
          <w:numId w:val="2"/>
        </w:numPr>
        <w:autoSpaceDE w:val="0"/>
        <w:autoSpaceDN w:val="0"/>
        <w:adjustRightInd w:val="0"/>
        <w:rPr>
          <w:rFonts w:ascii="Helvetica" w:hAnsi="Helvetica" w:cs="Helvetica"/>
          <w:color w:val="EE0000"/>
          <w:sz w:val="20"/>
          <w:szCs w:val="20"/>
        </w:rPr>
      </w:pPr>
      <w:r>
        <w:rPr>
          <w:rFonts w:ascii="Helvetica" w:hAnsi="Helvetica" w:cs="Helvetica"/>
          <w:color w:val="EE0000"/>
          <w:sz w:val="20"/>
          <w:szCs w:val="20"/>
        </w:rPr>
        <w:t>Read the word</w:t>
      </w:r>
    </w:p>
    <w:p w14:paraId="56983686" w14:textId="77777777" w:rsidR="00294616" w:rsidRDefault="00294616" w:rsidP="00294616">
      <w:pPr>
        <w:pStyle w:val="ListParagraph"/>
        <w:numPr>
          <w:ilvl w:val="0"/>
          <w:numId w:val="2"/>
        </w:numPr>
        <w:autoSpaceDE w:val="0"/>
        <w:autoSpaceDN w:val="0"/>
        <w:adjustRightInd w:val="0"/>
        <w:rPr>
          <w:rFonts w:ascii="Helvetica" w:hAnsi="Helvetica" w:cs="Helvetica"/>
          <w:color w:val="EE0000"/>
          <w:sz w:val="20"/>
          <w:szCs w:val="20"/>
        </w:rPr>
      </w:pPr>
      <w:r>
        <w:rPr>
          <w:rFonts w:ascii="Helvetica" w:hAnsi="Helvetica" w:cs="Helvetica"/>
          <w:color w:val="EE0000"/>
          <w:sz w:val="20"/>
          <w:szCs w:val="20"/>
        </w:rPr>
        <w:t>Look for joy when things turn chaotic</w:t>
      </w:r>
    </w:p>
    <w:p w14:paraId="287099C8" w14:textId="77777777" w:rsidR="00294616" w:rsidRDefault="00294616" w:rsidP="00294616">
      <w:pPr>
        <w:pStyle w:val="ListParagraph"/>
        <w:numPr>
          <w:ilvl w:val="0"/>
          <w:numId w:val="2"/>
        </w:numPr>
        <w:autoSpaceDE w:val="0"/>
        <w:autoSpaceDN w:val="0"/>
        <w:adjustRightInd w:val="0"/>
        <w:rPr>
          <w:rFonts w:ascii="Helvetica" w:hAnsi="Helvetica" w:cs="Helvetica"/>
          <w:color w:val="EE0000"/>
          <w:sz w:val="20"/>
          <w:szCs w:val="20"/>
        </w:rPr>
      </w:pPr>
      <w:r>
        <w:rPr>
          <w:rFonts w:ascii="Helvetica" w:hAnsi="Helvetica" w:cs="Helvetica"/>
          <w:color w:val="EE0000"/>
          <w:sz w:val="20"/>
          <w:szCs w:val="20"/>
        </w:rPr>
        <w:t>Be thankful</w:t>
      </w:r>
    </w:p>
    <w:p w14:paraId="02C8651A" w14:textId="77777777" w:rsidR="00294616" w:rsidRDefault="00294616" w:rsidP="00294616">
      <w:pPr>
        <w:autoSpaceDE w:val="0"/>
        <w:autoSpaceDN w:val="0"/>
        <w:adjustRightInd w:val="0"/>
        <w:rPr>
          <w:rFonts w:ascii="Helvetica" w:hAnsi="Helvetica" w:cs="Helvetica"/>
          <w:color w:val="EE0000"/>
          <w:sz w:val="20"/>
          <w:szCs w:val="20"/>
        </w:rPr>
      </w:pPr>
    </w:p>
    <w:p w14:paraId="5CDB48F2" w14:textId="100A8865" w:rsidR="00294616" w:rsidRDefault="00294616" w:rsidP="00294616">
      <w:pPr>
        <w:autoSpaceDE w:val="0"/>
        <w:autoSpaceDN w:val="0"/>
        <w:adjustRightInd w:val="0"/>
        <w:rPr>
          <w:rFonts w:ascii="Helvetica" w:hAnsi="Helvetica" w:cs="Helvetica"/>
          <w:color w:val="EE0000"/>
          <w:sz w:val="20"/>
          <w:szCs w:val="20"/>
        </w:rPr>
      </w:pPr>
      <w:r>
        <w:rPr>
          <w:rFonts w:ascii="Helvetica" w:hAnsi="Helvetica" w:cs="Helvetica"/>
          <w:color w:val="EE0000"/>
          <w:sz w:val="20"/>
          <w:szCs w:val="20"/>
        </w:rPr>
        <w:t xml:space="preserve">All of this sounds good but why do we stop there?  Nehemiah choose to speak up when it would have been a lot easier to keep quiet.  Praying over your children so they hear you makes you </w:t>
      </w:r>
      <w:r>
        <w:rPr>
          <w:rFonts w:ascii="Helvetica" w:hAnsi="Helvetica" w:cs="Helvetica"/>
          <w:color w:val="EE0000"/>
          <w:sz w:val="20"/>
          <w:szCs w:val="20"/>
        </w:rPr>
        <w:t>vulnerable,</w:t>
      </w:r>
      <w:r>
        <w:rPr>
          <w:rFonts w:ascii="Helvetica" w:hAnsi="Helvetica" w:cs="Helvetica"/>
          <w:color w:val="EE0000"/>
          <w:sz w:val="20"/>
          <w:szCs w:val="20"/>
        </w:rPr>
        <w:t xml:space="preserve"> but I promise you only the first time is awkward.  After that it becomes something mom or dad </w:t>
      </w:r>
      <w:r>
        <w:rPr>
          <w:rFonts w:ascii="Helvetica" w:hAnsi="Helvetica" w:cs="Helvetica"/>
          <w:color w:val="EE0000"/>
          <w:sz w:val="20"/>
          <w:szCs w:val="20"/>
        </w:rPr>
        <w:t>does,</w:t>
      </w:r>
      <w:r>
        <w:rPr>
          <w:rFonts w:ascii="Helvetica" w:hAnsi="Helvetica" w:cs="Helvetica"/>
          <w:color w:val="EE0000"/>
          <w:sz w:val="20"/>
          <w:szCs w:val="20"/>
        </w:rPr>
        <w:t xml:space="preserve"> and they will start to look forward to it.  Take your Bible to work and ask a co-worker to eat with you in the break room and you read at the same time to keep each other accountable.  I promise only the ask is awkward and the rest will be east.  Contend with your mind, will and emotions and start rebuilding your life.  Choose to open your eyes and take the moments that God is giving you.</w:t>
      </w:r>
    </w:p>
    <w:p w14:paraId="638A5617" w14:textId="77777777" w:rsidR="00294616" w:rsidRPr="002747BA" w:rsidRDefault="00294616" w:rsidP="00294616">
      <w:pPr>
        <w:autoSpaceDE w:val="0"/>
        <w:autoSpaceDN w:val="0"/>
        <w:adjustRightInd w:val="0"/>
        <w:rPr>
          <w:rFonts w:ascii="Helvetica" w:hAnsi="Helvetica" w:cs="Helvetica"/>
          <w:color w:val="EE0000"/>
          <w:sz w:val="20"/>
          <w:szCs w:val="20"/>
        </w:rPr>
      </w:pPr>
      <w:r>
        <w:rPr>
          <w:rFonts w:ascii="Helvetica" w:hAnsi="Helvetica" w:cs="Helvetica"/>
          <w:color w:val="EE0000"/>
          <w:sz w:val="20"/>
          <w:szCs w:val="20"/>
        </w:rPr>
        <w:t>____________________________________________________________________________________</w:t>
      </w:r>
    </w:p>
    <w:p w14:paraId="7DB2A1C2" w14:textId="6ABCE66C" w:rsidR="001B3177" w:rsidRPr="00562CC4" w:rsidRDefault="001B3177" w:rsidP="00FD14B6">
      <w:pPr>
        <w:autoSpaceDE w:val="0"/>
        <w:autoSpaceDN w:val="0"/>
        <w:adjustRightInd w:val="0"/>
        <w:rPr>
          <w:rFonts w:ascii="Helvetica" w:hAnsi="Helvetica" w:cs="Helvetica"/>
          <w:color w:val="000000" w:themeColor="text1"/>
          <w:sz w:val="20"/>
          <w:szCs w:val="20"/>
        </w:rPr>
      </w:pPr>
    </w:p>
    <w:p w14:paraId="4697EFA6" w14:textId="2865A5C3" w:rsidR="00FD14B6" w:rsidRDefault="000671DE" w:rsidP="00FD14B6">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Nehemiah is describing the gates of a wall, but you can relate it to the circumstances of your life. </w:t>
      </w:r>
    </w:p>
    <w:p w14:paraId="5D2E17E8" w14:textId="77777777" w:rsidR="00CC6765" w:rsidRDefault="00CC6765" w:rsidP="00FA37EE">
      <w:pPr>
        <w:autoSpaceDE w:val="0"/>
        <w:autoSpaceDN w:val="0"/>
        <w:adjustRightInd w:val="0"/>
        <w:rPr>
          <w:rFonts w:ascii="Helvetica" w:hAnsi="Helvetica" w:cs="Helvetica"/>
          <w:color w:val="000000"/>
          <w:sz w:val="20"/>
          <w:szCs w:val="20"/>
        </w:rPr>
      </w:pPr>
    </w:p>
    <w:p w14:paraId="4C0AF55D" w14:textId="2DEF8301" w:rsidR="00CC6765" w:rsidRDefault="000671DE" w:rsidP="00FA37E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Nehemiah 2:13 “the walls of Jerusalem that were broken”</w:t>
      </w:r>
    </w:p>
    <w:p w14:paraId="55CEB735" w14:textId="04EB97E0" w:rsidR="00FA37EE" w:rsidRDefault="000671DE" w:rsidP="00FA37E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Broken </w:t>
      </w:r>
      <w:r w:rsidR="00FD14B6">
        <w:rPr>
          <w:rFonts w:ascii="Helvetica" w:hAnsi="Helvetica" w:cs="Helvetica"/>
          <w:color w:val="000000"/>
          <w:sz w:val="20"/>
          <w:szCs w:val="20"/>
        </w:rPr>
        <w:t>– meaning b</w:t>
      </w:r>
      <w:r>
        <w:rPr>
          <w:rFonts w:ascii="Helvetica" w:hAnsi="Helvetica" w:cs="Helvetica"/>
          <w:color w:val="000000"/>
          <w:sz w:val="20"/>
          <w:szCs w:val="20"/>
        </w:rPr>
        <w:t>roken beyond repair –</w:t>
      </w:r>
      <w:r w:rsidR="00FD14B6">
        <w:rPr>
          <w:rFonts w:ascii="Helvetica" w:hAnsi="Helvetica" w:cs="Helvetica"/>
          <w:color w:val="000000"/>
          <w:sz w:val="20"/>
          <w:szCs w:val="20"/>
        </w:rPr>
        <w:t xml:space="preserve"> Hebrew – Broken to pieces</w:t>
      </w:r>
    </w:p>
    <w:p w14:paraId="76575C0B" w14:textId="0254F067" w:rsidR="00FA37EE" w:rsidRDefault="000671DE" w:rsidP="00FA37E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Many believers struggle with the past. I hear people say this all the time, “I just can’t get past my past!”</w:t>
      </w:r>
    </w:p>
    <w:p w14:paraId="3B84CAAB" w14:textId="77777777" w:rsidR="001B3177" w:rsidRDefault="001B3177" w:rsidP="00FD14B6">
      <w:pPr>
        <w:autoSpaceDE w:val="0"/>
        <w:autoSpaceDN w:val="0"/>
        <w:adjustRightInd w:val="0"/>
        <w:rPr>
          <w:rFonts w:ascii="Helvetica" w:hAnsi="Helvetica" w:cs="Helvetica"/>
          <w:color w:val="000000"/>
          <w:sz w:val="20"/>
          <w:szCs w:val="20"/>
        </w:rPr>
      </w:pPr>
    </w:p>
    <w:p w14:paraId="4CBA75C9" w14:textId="3EF21EE3" w:rsidR="00CC6765" w:rsidRPr="00CC6765" w:rsidRDefault="000671DE" w:rsidP="00FD14B6">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Your past is a gate that is broken beyond repair. You can’t fix it</w:t>
      </w:r>
      <w:r w:rsidR="001B3177">
        <w:rPr>
          <w:rFonts w:ascii="Helvetica" w:hAnsi="Helvetica" w:cs="Helvetica"/>
          <w:color w:val="000000"/>
          <w:sz w:val="20"/>
          <w:szCs w:val="20"/>
        </w:rPr>
        <w:t>, y</w:t>
      </w:r>
      <w:r>
        <w:rPr>
          <w:rFonts w:ascii="Helvetica" w:hAnsi="Helvetica" w:cs="Helvetica"/>
          <w:color w:val="000000"/>
          <w:sz w:val="20"/>
          <w:szCs w:val="20"/>
        </w:rPr>
        <w:t>ou can’t change it</w:t>
      </w:r>
      <w:r w:rsidR="001B3177">
        <w:rPr>
          <w:rFonts w:ascii="Helvetica" w:hAnsi="Helvetica" w:cs="Helvetica"/>
          <w:color w:val="000000"/>
          <w:sz w:val="20"/>
          <w:szCs w:val="20"/>
        </w:rPr>
        <w:t>, y</w:t>
      </w:r>
      <w:r>
        <w:rPr>
          <w:rFonts w:ascii="Helvetica" w:hAnsi="Helvetica" w:cs="Helvetica"/>
          <w:color w:val="000000"/>
          <w:sz w:val="20"/>
          <w:szCs w:val="20"/>
        </w:rPr>
        <w:t>ou are constantly dealing with it.</w:t>
      </w:r>
    </w:p>
    <w:p w14:paraId="0AB751BD" w14:textId="7F94A785" w:rsidR="00CC6765" w:rsidRPr="00CC6765" w:rsidRDefault="000671DE" w:rsidP="00FD14B6">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Some of you are broken because of the decisions you've made. Some of you are broken and damaged because of circumstances that were beyond your control. </w:t>
      </w:r>
    </w:p>
    <w:p w14:paraId="222C26CD" w14:textId="6497F581" w:rsidR="001B3177" w:rsidRDefault="000671DE" w:rsidP="00FD14B6">
      <w:pPr>
        <w:autoSpaceDE w:val="0"/>
        <w:autoSpaceDN w:val="0"/>
        <w:adjustRightInd w:val="0"/>
        <w:rPr>
          <w:rFonts w:ascii="Helvetica" w:hAnsi="Helvetica" w:cs="Helvetica"/>
          <w:color w:val="000000"/>
          <w:sz w:val="20"/>
          <w:szCs w:val="20"/>
        </w:rPr>
      </w:pPr>
      <w:r w:rsidRPr="001B3177">
        <w:rPr>
          <w:rFonts w:ascii="Helvetica" w:hAnsi="Helvetica" w:cs="Helvetica"/>
          <w:color w:val="00B050"/>
          <w:sz w:val="20"/>
          <w:szCs w:val="20"/>
        </w:rPr>
        <w:t>Jesus didn’t come to fix your past; Jesus came to redeem</w:t>
      </w:r>
      <w:r w:rsidR="00CC6765">
        <w:rPr>
          <w:rFonts w:ascii="Helvetica" w:hAnsi="Helvetica" w:cs="Helvetica"/>
          <w:color w:val="00B050"/>
          <w:sz w:val="20"/>
          <w:szCs w:val="20"/>
        </w:rPr>
        <w:t xml:space="preserve"> your past and give</w:t>
      </w:r>
      <w:r w:rsidRPr="001B3177">
        <w:rPr>
          <w:rFonts w:ascii="Helvetica" w:hAnsi="Helvetica" w:cs="Helvetica"/>
          <w:color w:val="00B050"/>
          <w:sz w:val="20"/>
          <w:szCs w:val="20"/>
        </w:rPr>
        <w:t xml:space="preserve"> you</w:t>
      </w:r>
      <w:r w:rsidR="00CC6765">
        <w:rPr>
          <w:rFonts w:ascii="Helvetica" w:hAnsi="Helvetica" w:cs="Helvetica"/>
          <w:color w:val="00B050"/>
          <w:sz w:val="20"/>
          <w:szCs w:val="20"/>
        </w:rPr>
        <w:t xml:space="preserve"> a</w:t>
      </w:r>
      <w:r w:rsidRPr="001B3177">
        <w:rPr>
          <w:rFonts w:ascii="Helvetica" w:hAnsi="Helvetica" w:cs="Helvetica"/>
          <w:color w:val="00B050"/>
          <w:sz w:val="20"/>
          <w:szCs w:val="20"/>
        </w:rPr>
        <w:t xml:space="preserve"> future</w:t>
      </w:r>
      <w:r>
        <w:rPr>
          <w:rFonts w:ascii="Helvetica" w:hAnsi="Helvetica" w:cs="Helvetica"/>
          <w:color w:val="000000"/>
          <w:sz w:val="20"/>
          <w:szCs w:val="20"/>
        </w:rPr>
        <w:t xml:space="preserve">. </w:t>
      </w:r>
    </w:p>
    <w:p w14:paraId="1733D6B7" w14:textId="77777777" w:rsidR="00F3626C" w:rsidRDefault="00F3626C" w:rsidP="00FA37EE">
      <w:pPr>
        <w:autoSpaceDE w:val="0"/>
        <w:autoSpaceDN w:val="0"/>
        <w:adjustRightInd w:val="0"/>
        <w:rPr>
          <w:rFonts w:ascii="Helvetica" w:hAnsi="Helvetica" w:cs="Helvetica"/>
          <w:color w:val="000000"/>
          <w:sz w:val="20"/>
          <w:szCs w:val="20"/>
        </w:rPr>
      </w:pPr>
    </w:p>
    <w:p w14:paraId="1B9722E6" w14:textId="0370BDF3" w:rsidR="00CC6765" w:rsidRDefault="000671DE" w:rsidP="00FA37E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Nehemiah 2:13 “its gates that had been destroyed”</w:t>
      </w:r>
    </w:p>
    <w:p w14:paraId="7B86B455" w14:textId="13C3A838" w:rsidR="00CC6765" w:rsidRDefault="000671DE" w:rsidP="00CC6765">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Destroyed –a state beyond recognition</w:t>
      </w:r>
    </w:p>
    <w:p w14:paraId="171CED06" w14:textId="77777777" w:rsidR="00F3626C" w:rsidRPr="00F3626C" w:rsidRDefault="000671DE" w:rsidP="00F3626C">
      <w:pPr>
        <w:autoSpaceDE w:val="0"/>
        <w:autoSpaceDN w:val="0"/>
        <w:adjustRightInd w:val="0"/>
        <w:rPr>
          <w:rFonts w:ascii="Helvetica" w:hAnsi="Helvetica" w:cs="Helvetica"/>
          <w:i/>
          <w:iCs/>
          <w:color w:val="000000"/>
          <w:sz w:val="20"/>
          <w:szCs w:val="20"/>
          <w:u w:val="single"/>
        </w:rPr>
      </w:pPr>
      <w:r w:rsidRPr="00F3626C">
        <w:rPr>
          <w:rFonts w:ascii="Helvetica" w:hAnsi="Helvetica" w:cs="Helvetica"/>
          <w:i/>
          <w:iCs/>
          <w:color w:val="000000"/>
          <w:sz w:val="20"/>
          <w:szCs w:val="20"/>
          <w:u w:val="single"/>
        </w:rPr>
        <w:t xml:space="preserve">Messed up people mess up people. </w:t>
      </w:r>
    </w:p>
    <w:p w14:paraId="77E13E38" w14:textId="77777777" w:rsidR="00F3626C" w:rsidRDefault="00F3626C" w:rsidP="00CC6765">
      <w:pPr>
        <w:autoSpaceDE w:val="0"/>
        <w:autoSpaceDN w:val="0"/>
        <w:adjustRightInd w:val="0"/>
        <w:rPr>
          <w:rFonts w:ascii="Helvetica" w:hAnsi="Helvetica" w:cs="Helvetica"/>
          <w:color w:val="000000"/>
          <w:sz w:val="20"/>
          <w:szCs w:val="20"/>
        </w:rPr>
      </w:pPr>
    </w:p>
    <w:p w14:paraId="004D1DBF" w14:textId="541938C5" w:rsidR="00CC6765" w:rsidRDefault="000671DE" w:rsidP="00CC6765">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Paul describes a </w:t>
      </w:r>
      <w:r w:rsidR="003A7C4A">
        <w:rPr>
          <w:rFonts w:ascii="Helvetica" w:hAnsi="Helvetica" w:cs="Helvetica"/>
          <w:color w:val="000000"/>
          <w:sz w:val="20"/>
          <w:szCs w:val="20"/>
        </w:rPr>
        <w:t>shipwreck</w:t>
      </w:r>
      <w:r>
        <w:rPr>
          <w:rFonts w:ascii="Helvetica" w:hAnsi="Helvetica" w:cs="Helvetica"/>
          <w:color w:val="000000"/>
          <w:sz w:val="20"/>
          <w:szCs w:val="20"/>
        </w:rPr>
        <w:t xml:space="preserve"> in the book of Acts.</w:t>
      </w:r>
    </w:p>
    <w:p w14:paraId="65ED9EB1" w14:textId="2EC2A027" w:rsidR="00CC6765" w:rsidRPr="00CC6765" w:rsidRDefault="000671DE" w:rsidP="00CC6765">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Acts 27:39 </w:t>
      </w:r>
      <w:r>
        <w:rPr>
          <w:rFonts w:ascii="Helvetica" w:hAnsi="Helvetica" w:cs="Segoe UI"/>
          <w:b/>
          <w:bCs/>
          <w:color w:val="000000" w:themeColor="text1"/>
          <w:sz w:val="20"/>
          <w:szCs w:val="20"/>
          <w:vertAlign w:val="superscript"/>
        </w:rPr>
        <w:t>“</w:t>
      </w:r>
      <w:r w:rsidRPr="00AE6DA0">
        <w:rPr>
          <w:rFonts w:ascii="Helvetica" w:hAnsi="Helvetica" w:cs="Segoe UI"/>
          <w:color w:val="000000" w:themeColor="text1"/>
          <w:sz w:val="20"/>
          <w:szCs w:val="20"/>
        </w:rPr>
        <w:t>Now when it was day, they did not recognize the land, but they noticed a bay with a beach, on which they planned, if possible, to run the ship ashore.</w:t>
      </w:r>
    </w:p>
    <w:p w14:paraId="67EDD8DF" w14:textId="5BA2B895" w:rsidR="00CC6765" w:rsidRPr="00F30955" w:rsidRDefault="000671DE" w:rsidP="00CC6765">
      <w:pPr>
        <w:rPr>
          <w:rFonts w:ascii="Helvetica" w:hAnsi="Helvetica" w:cs="Segoe UI"/>
          <w:color w:val="00B050"/>
          <w:sz w:val="20"/>
          <w:szCs w:val="20"/>
        </w:rPr>
      </w:pPr>
      <w:r w:rsidRPr="00F30955">
        <w:rPr>
          <w:rFonts w:ascii="Helvetica" w:hAnsi="Helvetica" w:cs="Segoe UI"/>
          <w:color w:val="00B050"/>
          <w:sz w:val="20"/>
          <w:szCs w:val="20"/>
        </w:rPr>
        <w:t>Have you ever drifted so far and gone through such a storm that you don’t even recognize the land</w:t>
      </w:r>
      <w:r>
        <w:rPr>
          <w:rFonts w:ascii="Helvetica" w:hAnsi="Helvetica" w:cs="Segoe UI"/>
          <w:color w:val="00B050"/>
          <w:sz w:val="20"/>
          <w:szCs w:val="20"/>
        </w:rPr>
        <w:t>scape of your life</w:t>
      </w:r>
      <w:r w:rsidRPr="00F30955">
        <w:rPr>
          <w:rFonts w:ascii="Helvetica" w:hAnsi="Helvetica" w:cs="Segoe UI"/>
          <w:color w:val="00B050"/>
          <w:sz w:val="20"/>
          <w:szCs w:val="20"/>
        </w:rPr>
        <w:t xml:space="preserve">? </w:t>
      </w:r>
    </w:p>
    <w:p w14:paraId="2AA5C46C" w14:textId="77777777" w:rsidR="00CC6765" w:rsidRDefault="000671DE" w:rsidP="00CC6765">
      <w:pPr>
        <w:ind w:firstLine="720"/>
        <w:rPr>
          <w:rFonts w:ascii="Helvetica" w:hAnsi="Helvetica" w:cs="Segoe UI"/>
          <w:color w:val="000000" w:themeColor="text1"/>
          <w:sz w:val="20"/>
          <w:szCs w:val="20"/>
        </w:rPr>
      </w:pPr>
      <w:r>
        <w:rPr>
          <w:rFonts w:ascii="Helvetica" w:hAnsi="Helvetica" w:cs="Segoe UI"/>
          <w:color w:val="000000" w:themeColor="text1"/>
          <w:sz w:val="20"/>
          <w:szCs w:val="20"/>
        </w:rPr>
        <w:t>I don’t recognize this marriage!</w:t>
      </w:r>
    </w:p>
    <w:p w14:paraId="346D1BCE" w14:textId="77777777" w:rsidR="00CC6765" w:rsidRDefault="000671DE" w:rsidP="00CC6765">
      <w:pPr>
        <w:ind w:firstLine="720"/>
        <w:rPr>
          <w:rFonts w:ascii="Helvetica" w:hAnsi="Helvetica" w:cs="Segoe UI"/>
          <w:color w:val="000000" w:themeColor="text1"/>
          <w:sz w:val="20"/>
          <w:szCs w:val="20"/>
        </w:rPr>
      </w:pPr>
      <w:r>
        <w:rPr>
          <w:rFonts w:ascii="Helvetica" w:hAnsi="Helvetica" w:cs="Segoe UI"/>
          <w:color w:val="000000" w:themeColor="text1"/>
          <w:sz w:val="20"/>
          <w:szCs w:val="20"/>
        </w:rPr>
        <w:t>Whose kids are you?</w:t>
      </w:r>
    </w:p>
    <w:p w14:paraId="58D08CFE" w14:textId="77777777" w:rsidR="00CC6765" w:rsidRDefault="000671DE" w:rsidP="00CC6765">
      <w:pPr>
        <w:ind w:firstLine="720"/>
        <w:rPr>
          <w:rFonts w:ascii="Helvetica" w:hAnsi="Helvetica" w:cs="Segoe UI"/>
          <w:color w:val="000000" w:themeColor="text1"/>
          <w:sz w:val="20"/>
          <w:szCs w:val="20"/>
        </w:rPr>
      </w:pPr>
      <w:r>
        <w:rPr>
          <w:rFonts w:ascii="Helvetica" w:hAnsi="Helvetica" w:cs="Segoe UI"/>
          <w:color w:val="000000" w:themeColor="text1"/>
          <w:sz w:val="20"/>
          <w:szCs w:val="20"/>
        </w:rPr>
        <w:t xml:space="preserve">How did we get here financially? </w:t>
      </w:r>
    </w:p>
    <w:p w14:paraId="06EAC1D8" w14:textId="089D27A8" w:rsidR="00FA37EE" w:rsidRDefault="000671DE" w:rsidP="00CC6765">
      <w:pPr>
        <w:autoSpaceDE w:val="0"/>
        <w:autoSpaceDN w:val="0"/>
        <w:adjustRightInd w:val="0"/>
        <w:rPr>
          <w:rFonts w:ascii="Helvetica" w:hAnsi="Helvetica" w:cs="Helvetica"/>
          <w:color w:val="000000"/>
          <w:sz w:val="20"/>
          <w:szCs w:val="20"/>
        </w:rPr>
      </w:pPr>
      <w:r w:rsidRPr="00727C15">
        <w:rPr>
          <w:rFonts w:ascii="Helvetica" w:hAnsi="Helvetica" w:cs="Segoe UI"/>
          <w:color w:val="00B050"/>
          <w:sz w:val="20"/>
          <w:szCs w:val="20"/>
        </w:rPr>
        <w:t xml:space="preserve">What started out as a </w:t>
      </w:r>
      <w:r>
        <w:rPr>
          <w:rFonts w:ascii="Helvetica" w:hAnsi="Helvetica" w:cs="Segoe UI"/>
          <w:color w:val="00B050"/>
          <w:sz w:val="20"/>
          <w:szCs w:val="20"/>
        </w:rPr>
        <w:t>subtle sin</w:t>
      </w:r>
      <w:r w:rsidRPr="00727C15">
        <w:rPr>
          <w:rFonts w:ascii="Helvetica" w:hAnsi="Helvetica" w:cs="Segoe UI"/>
          <w:color w:val="00B050"/>
          <w:sz w:val="20"/>
          <w:szCs w:val="20"/>
        </w:rPr>
        <w:t xml:space="preserve"> is now a </w:t>
      </w:r>
      <w:r>
        <w:rPr>
          <w:rFonts w:ascii="Helvetica" w:hAnsi="Helvetica" w:cs="Segoe UI"/>
          <w:color w:val="00B050"/>
          <w:sz w:val="20"/>
          <w:szCs w:val="20"/>
        </w:rPr>
        <w:t>super storm</w:t>
      </w:r>
      <w:r w:rsidR="00F00313">
        <w:rPr>
          <w:rFonts w:ascii="Helvetica" w:hAnsi="Helvetica" w:cs="Segoe UI"/>
          <w:color w:val="00B050"/>
          <w:sz w:val="20"/>
          <w:szCs w:val="20"/>
        </w:rPr>
        <w:t xml:space="preserve"> that has thrown you off course. </w:t>
      </w:r>
      <w:r>
        <w:rPr>
          <w:rFonts w:ascii="Helvetica" w:hAnsi="Helvetica" w:cs="Helvetica"/>
          <w:color w:val="000000"/>
          <w:sz w:val="20"/>
          <w:szCs w:val="20"/>
        </w:rPr>
        <w:tab/>
      </w:r>
      <w:r>
        <w:rPr>
          <w:rFonts w:ascii="Helvetica" w:hAnsi="Helvetica" w:cs="Helvetica"/>
          <w:color w:val="000000"/>
          <w:sz w:val="20"/>
          <w:szCs w:val="20"/>
        </w:rPr>
        <w:tab/>
      </w:r>
      <w:r>
        <w:rPr>
          <w:rFonts w:ascii="Helvetica" w:hAnsi="Helvetica" w:cs="Helvetica"/>
          <w:color w:val="000000"/>
          <w:sz w:val="20"/>
          <w:szCs w:val="20"/>
        </w:rPr>
        <w:tab/>
      </w:r>
    </w:p>
    <w:p w14:paraId="771B261A" w14:textId="1330F224" w:rsidR="00FA37EE" w:rsidRDefault="000671DE" w:rsidP="00F00313">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Did we ever think that it may not always be Org</w:t>
      </w:r>
      <w:r w:rsidR="00F00313">
        <w:rPr>
          <w:rFonts w:ascii="Helvetica" w:hAnsi="Helvetica" w:cs="Helvetica"/>
          <w:color w:val="000000"/>
          <w:sz w:val="20"/>
          <w:szCs w:val="20"/>
        </w:rPr>
        <w:t>anization, Job, Family,</w:t>
      </w:r>
      <w:r>
        <w:rPr>
          <w:rFonts w:ascii="Helvetica" w:hAnsi="Helvetica" w:cs="Helvetica"/>
          <w:color w:val="000000"/>
          <w:sz w:val="20"/>
          <w:szCs w:val="20"/>
        </w:rPr>
        <w:t xml:space="preserve"> Friend, or Church that is messed up? It may be me</w:t>
      </w:r>
      <w:r w:rsidR="00F3626C">
        <w:rPr>
          <w:rFonts w:ascii="Helvetica" w:hAnsi="Helvetica" w:cs="Helvetica"/>
          <w:color w:val="000000"/>
          <w:sz w:val="20"/>
          <w:szCs w:val="20"/>
        </w:rPr>
        <w:t xml:space="preserve"> that’s messed up!</w:t>
      </w:r>
      <w:r>
        <w:rPr>
          <w:rFonts w:ascii="Helvetica" w:hAnsi="Helvetica" w:cs="Helvetica"/>
          <w:color w:val="000000"/>
          <w:sz w:val="20"/>
          <w:szCs w:val="20"/>
        </w:rPr>
        <w:tab/>
      </w:r>
      <w:r>
        <w:rPr>
          <w:rFonts w:ascii="Helvetica" w:hAnsi="Helvetica" w:cs="Helvetica"/>
          <w:color w:val="000000"/>
          <w:sz w:val="20"/>
          <w:szCs w:val="20"/>
        </w:rPr>
        <w:tab/>
      </w:r>
      <w:r>
        <w:rPr>
          <w:rFonts w:ascii="Helvetica" w:hAnsi="Helvetica" w:cs="Helvetica"/>
          <w:color w:val="000000"/>
          <w:sz w:val="20"/>
          <w:szCs w:val="20"/>
        </w:rPr>
        <w:tab/>
      </w:r>
    </w:p>
    <w:p w14:paraId="67919AD8" w14:textId="77777777" w:rsidR="00FA37EE" w:rsidRDefault="00FA37EE" w:rsidP="00FA37EE">
      <w:pPr>
        <w:autoSpaceDE w:val="0"/>
        <w:autoSpaceDN w:val="0"/>
        <w:adjustRightInd w:val="0"/>
        <w:rPr>
          <w:rFonts w:ascii="Helvetica" w:hAnsi="Helvetica" w:cs="Helvetica"/>
          <w:color w:val="000000"/>
          <w:sz w:val="20"/>
          <w:szCs w:val="20"/>
        </w:rPr>
      </w:pPr>
    </w:p>
    <w:p w14:paraId="6AAB3E66" w14:textId="53B07A85" w:rsidR="00FA37EE" w:rsidRDefault="000671DE" w:rsidP="00FA37E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Burned –</w:t>
      </w:r>
      <w:r w:rsidR="00F00313">
        <w:rPr>
          <w:rFonts w:ascii="Helvetica" w:hAnsi="Helvetica" w:cs="Helvetica"/>
          <w:color w:val="000000"/>
          <w:sz w:val="20"/>
          <w:szCs w:val="20"/>
        </w:rPr>
        <w:t xml:space="preserve"> </w:t>
      </w:r>
      <w:r>
        <w:rPr>
          <w:rFonts w:ascii="Helvetica" w:hAnsi="Helvetica" w:cs="Helvetica"/>
          <w:color w:val="000000"/>
          <w:sz w:val="20"/>
          <w:szCs w:val="20"/>
        </w:rPr>
        <w:t xml:space="preserve">Only ashes </w:t>
      </w:r>
      <w:r w:rsidR="00F00313">
        <w:rPr>
          <w:rFonts w:ascii="Helvetica" w:hAnsi="Helvetica" w:cs="Helvetica"/>
          <w:color w:val="000000"/>
          <w:sz w:val="20"/>
          <w:szCs w:val="20"/>
        </w:rPr>
        <w:t xml:space="preserve">of what once was </w:t>
      </w:r>
      <w:r>
        <w:rPr>
          <w:rFonts w:ascii="Helvetica" w:hAnsi="Helvetica" w:cs="Helvetica"/>
          <w:color w:val="000000"/>
          <w:sz w:val="20"/>
          <w:szCs w:val="20"/>
        </w:rPr>
        <w:t xml:space="preserve">are left </w:t>
      </w:r>
    </w:p>
    <w:p w14:paraId="4685BABA" w14:textId="44F1F48E" w:rsidR="00FA37EE" w:rsidRPr="00F00313" w:rsidRDefault="000671DE" w:rsidP="00FA37EE">
      <w:pPr>
        <w:autoSpaceDE w:val="0"/>
        <w:autoSpaceDN w:val="0"/>
        <w:adjustRightInd w:val="0"/>
        <w:rPr>
          <w:rFonts w:ascii="Helvetica" w:hAnsi="Helvetica" w:cs="Helvetica"/>
          <w:color w:val="00B050"/>
          <w:sz w:val="20"/>
          <w:szCs w:val="20"/>
        </w:rPr>
      </w:pPr>
      <w:r w:rsidRPr="00F00313">
        <w:rPr>
          <w:rFonts w:ascii="Helvetica" w:hAnsi="Helvetica" w:cs="Helvetica"/>
          <w:color w:val="00B050"/>
          <w:sz w:val="20"/>
          <w:szCs w:val="20"/>
        </w:rPr>
        <w:t xml:space="preserve">All </w:t>
      </w:r>
      <w:r w:rsidR="00F00313" w:rsidRPr="00F00313">
        <w:rPr>
          <w:rFonts w:ascii="Helvetica" w:hAnsi="Helvetica" w:cs="Helvetica"/>
          <w:color w:val="00B050"/>
          <w:sz w:val="20"/>
          <w:szCs w:val="20"/>
        </w:rPr>
        <w:t xml:space="preserve">of us have ash piles of "What once was," that exist in our lives. </w:t>
      </w:r>
    </w:p>
    <w:p w14:paraId="2805C561" w14:textId="77777777" w:rsidR="003A7C4A" w:rsidRDefault="000671DE" w:rsidP="00FA37E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The ashes of a previous marriage or relationship that failed. </w:t>
      </w:r>
    </w:p>
    <w:p w14:paraId="54695095" w14:textId="3360EA35" w:rsidR="00F00313" w:rsidRDefault="000671DE" w:rsidP="00FA37E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The dream career that didn't happen, knocking you off your feet, and now you are at a job you hate. The hope of a </w:t>
      </w:r>
      <w:r w:rsidR="00F26101">
        <w:rPr>
          <w:rFonts w:ascii="Helvetica" w:hAnsi="Helvetica" w:cs="Helvetica"/>
          <w:color w:val="000000"/>
          <w:sz w:val="20"/>
          <w:szCs w:val="20"/>
        </w:rPr>
        <w:t xml:space="preserve">child that still hasn’t come or the ashes of a lost loved one that you wish you had one more minute with. </w:t>
      </w:r>
    </w:p>
    <w:p w14:paraId="13594C16" w14:textId="1017F6C0" w:rsidR="00FA37EE" w:rsidRDefault="000671DE" w:rsidP="00FA37EE">
      <w:pPr>
        <w:autoSpaceDE w:val="0"/>
        <w:autoSpaceDN w:val="0"/>
        <w:adjustRightInd w:val="0"/>
        <w:rPr>
          <w:rFonts w:ascii="Helvetica" w:hAnsi="Helvetica" w:cs="Helvetica"/>
          <w:color w:val="00B050"/>
          <w:sz w:val="20"/>
          <w:szCs w:val="20"/>
        </w:rPr>
      </w:pPr>
      <w:r w:rsidRPr="00F26101">
        <w:rPr>
          <w:rFonts w:ascii="Helvetica" w:hAnsi="Helvetica" w:cs="Helvetica"/>
          <w:color w:val="00B050"/>
          <w:sz w:val="20"/>
          <w:szCs w:val="20"/>
        </w:rPr>
        <w:t>Even with Jesus life is hard, but without Him it is hopeless.</w:t>
      </w:r>
    </w:p>
    <w:p w14:paraId="7E98FD18" w14:textId="77777777" w:rsidR="00F26101" w:rsidRPr="00F26101" w:rsidRDefault="00F26101" w:rsidP="00FA37EE">
      <w:pPr>
        <w:autoSpaceDE w:val="0"/>
        <w:autoSpaceDN w:val="0"/>
        <w:adjustRightInd w:val="0"/>
        <w:rPr>
          <w:rFonts w:ascii="Helvetica" w:hAnsi="Helvetica" w:cs="Helvetica"/>
          <w:color w:val="00B050"/>
          <w:sz w:val="20"/>
          <w:szCs w:val="20"/>
        </w:rPr>
      </w:pPr>
    </w:p>
    <w:p w14:paraId="63C8ABA7" w14:textId="77777777" w:rsidR="00FA37EE" w:rsidRDefault="000671DE" w:rsidP="00FA37E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Isaiah 63:3-4</w:t>
      </w:r>
    </w:p>
    <w:p w14:paraId="0ED9B0BF" w14:textId="3E25BCFE" w:rsidR="00FA37EE" w:rsidRDefault="000671DE" w:rsidP="00FA37EE">
      <w:pPr>
        <w:autoSpaceDE w:val="0"/>
        <w:autoSpaceDN w:val="0"/>
        <w:adjustRightInd w:val="0"/>
        <w:jc w:val="both"/>
        <w:rPr>
          <w:rFonts w:ascii="Helvetica" w:hAnsi="Helvetica" w:cs="Helvetica"/>
          <w:color w:val="000000"/>
          <w:sz w:val="20"/>
          <w:szCs w:val="20"/>
        </w:rPr>
      </w:pPr>
      <w:r>
        <w:rPr>
          <w:rFonts w:ascii="Helvetica" w:hAnsi="Helvetica" w:cs="Helvetica"/>
          <w:color w:val="000000"/>
          <w:sz w:val="20"/>
          <w:szCs w:val="20"/>
        </w:rPr>
        <w:t>to bestow on them a crown of beauty instead of ashes, the oil of gladness instead of mourning, and a garment of praise instead of a spirit of despair. They will be called oaks of righteousness, a planting of the LORD for the display of his splendor. They will rebuild the ancient ruins and restore the places long devastated; they will renew the ruined cities that have been devastated for generations.</w:t>
      </w:r>
    </w:p>
    <w:p w14:paraId="505E3B5E" w14:textId="77777777" w:rsidR="00FA37EE" w:rsidRDefault="00FA37EE" w:rsidP="00FA37EE">
      <w:pPr>
        <w:autoSpaceDE w:val="0"/>
        <w:autoSpaceDN w:val="0"/>
        <w:adjustRightInd w:val="0"/>
        <w:jc w:val="both"/>
        <w:rPr>
          <w:rFonts w:ascii="Helvetica" w:hAnsi="Helvetica" w:cs="Helvetica"/>
          <w:color w:val="000000"/>
          <w:sz w:val="20"/>
          <w:szCs w:val="20"/>
        </w:rPr>
      </w:pPr>
    </w:p>
    <w:p w14:paraId="4A1876E4" w14:textId="77777777" w:rsidR="00FA37EE" w:rsidRDefault="000671DE" w:rsidP="00FA37EE">
      <w:pPr>
        <w:autoSpaceDE w:val="0"/>
        <w:autoSpaceDN w:val="0"/>
        <w:adjustRightInd w:val="0"/>
        <w:jc w:val="both"/>
        <w:rPr>
          <w:rFonts w:ascii="Helvetica" w:hAnsi="Helvetica" w:cs="Helvetica"/>
          <w:color w:val="000000"/>
          <w:sz w:val="20"/>
          <w:szCs w:val="20"/>
        </w:rPr>
      </w:pPr>
      <w:r>
        <w:rPr>
          <w:rFonts w:ascii="Helvetica" w:hAnsi="Helvetica" w:cs="Helvetica"/>
          <w:color w:val="000000"/>
          <w:sz w:val="20"/>
          <w:szCs w:val="20"/>
        </w:rPr>
        <w:t>Isaiah 63:7</w:t>
      </w:r>
    </w:p>
    <w:p w14:paraId="2795D854" w14:textId="77777777" w:rsidR="00FA37EE" w:rsidRDefault="000671DE" w:rsidP="00FA37EE">
      <w:pPr>
        <w:autoSpaceDE w:val="0"/>
        <w:autoSpaceDN w:val="0"/>
        <w:adjustRightInd w:val="0"/>
        <w:jc w:val="both"/>
        <w:rPr>
          <w:rFonts w:ascii="Helvetica" w:hAnsi="Helvetica" w:cs="Helvetica"/>
          <w:color w:val="000000"/>
          <w:sz w:val="20"/>
          <w:szCs w:val="20"/>
        </w:rPr>
      </w:pPr>
      <w:r>
        <w:rPr>
          <w:rFonts w:ascii="Helvetica" w:hAnsi="Helvetica" w:cs="Helvetica"/>
          <w:color w:val="000000"/>
          <w:sz w:val="20"/>
          <w:szCs w:val="20"/>
        </w:rPr>
        <w:t>Instead of their shame, my people will receive a double portion, and instead of disgrace they will rejoice in their inheritance; and so they will inherit a double portion in their land, and everlasting joy will be theirs.</w:t>
      </w:r>
    </w:p>
    <w:p w14:paraId="44FE04F5" w14:textId="77777777" w:rsidR="00FA37EE" w:rsidRDefault="00FA37EE" w:rsidP="00FA37EE">
      <w:pPr>
        <w:autoSpaceDE w:val="0"/>
        <w:autoSpaceDN w:val="0"/>
        <w:adjustRightInd w:val="0"/>
        <w:rPr>
          <w:rFonts w:ascii="Helvetica" w:hAnsi="Helvetica" w:cs="Helvetica"/>
          <w:color w:val="000000"/>
          <w:sz w:val="20"/>
          <w:szCs w:val="20"/>
        </w:rPr>
      </w:pPr>
    </w:p>
    <w:p w14:paraId="60111061" w14:textId="77777777" w:rsidR="00FA37EE" w:rsidRDefault="000671DE" w:rsidP="00FA37E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Rebuilding – Doorway to your Destiny</w:t>
      </w:r>
    </w:p>
    <w:p w14:paraId="2994AEC7" w14:textId="0BC55908" w:rsidR="00F26101" w:rsidRPr="00F26101" w:rsidRDefault="000671DE" w:rsidP="00F26101">
      <w:pPr>
        <w:autoSpaceDE w:val="0"/>
        <w:autoSpaceDN w:val="0"/>
        <w:adjustRightInd w:val="0"/>
        <w:rPr>
          <w:rFonts w:ascii="Helvetica" w:hAnsi="Helvetica" w:cs="Helvetica"/>
          <w:color w:val="000000" w:themeColor="text1"/>
          <w:sz w:val="20"/>
          <w:szCs w:val="20"/>
        </w:rPr>
      </w:pPr>
      <w:r>
        <w:rPr>
          <w:rFonts w:ascii="Helvetica" w:hAnsi="Helvetica" w:cs="Helvetica"/>
          <w:color w:val="000000"/>
          <w:sz w:val="20"/>
          <w:szCs w:val="20"/>
        </w:rPr>
        <w:t xml:space="preserve">Those things that have been broken beyond repair, destroyed beyond recognition, and burned so badly that all that is left are ashes — get ready, because </w:t>
      </w:r>
      <w:r w:rsidRPr="00F26101">
        <w:rPr>
          <w:rFonts w:ascii="Helvetica" w:hAnsi="Helvetica" w:cs="Helvetica"/>
          <w:color w:val="000000" w:themeColor="text1"/>
          <w:sz w:val="20"/>
          <w:szCs w:val="20"/>
        </w:rPr>
        <w:t xml:space="preserve">Jesus didn’t come to fix your past; Jesus came to redeem your past and give you a future. </w:t>
      </w:r>
    </w:p>
    <w:p w14:paraId="40F56D4F" w14:textId="57030E25" w:rsidR="00F26101" w:rsidRPr="00F26101" w:rsidRDefault="000671DE" w:rsidP="00F26101">
      <w:pPr>
        <w:autoSpaceDE w:val="0"/>
        <w:autoSpaceDN w:val="0"/>
        <w:adjustRightInd w:val="0"/>
        <w:rPr>
          <w:rFonts w:ascii="Helvetica" w:hAnsi="Helvetica" w:cs="Helvetica"/>
          <w:color w:val="00B050"/>
          <w:sz w:val="20"/>
          <w:szCs w:val="20"/>
        </w:rPr>
      </w:pPr>
      <w:r w:rsidRPr="00F26101">
        <w:rPr>
          <w:rFonts w:ascii="Helvetica" w:hAnsi="Helvetica" w:cs="Helvetica"/>
          <w:color w:val="00B050"/>
          <w:sz w:val="20"/>
          <w:szCs w:val="20"/>
        </w:rPr>
        <w:t>He will transform your fallen Dragon Gate and Dung Gate into a Destiny Gate to usher in His Glory!</w:t>
      </w:r>
    </w:p>
    <w:p w14:paraId="1C3B530C" w14:textId="77777777" w:rsidR="00FA37EE" w:rsidRDefault="00FA37EE" w:rsidP="00F26101">
      <w:pPr>
        <w:autoSpaceDE w:val="0"/>
        <w:autoSpaceDN w:val="0"/>
        <w:adjustRightInd w:val="0"/>
        <w:rPr>
          <w:rFonts w:ascii="Helvetica" w:hAnsi="Helvetica" w:cs="Helvetica"/>
          <w:color w:val="000000"/>
          <w:sz w:val="20"/>
          <w:szCs w:val="20"/>
        </w:rPr>
      </w:pPr>
    </w:p>
    <w:p w14:paraId="13CC6828" w14:textId="0AF7FB3A" w:rsidR="001F3B4E" w:rsidRDefault="000671DE" w:rsidP="00F26101">
      <w:pPr>
        <w:rPr>
          <w:rFonts w:ascii="Helvetica" w:hAnsi="Helvetica" w:cs="Helvetica"/>
          <w:color w:val="000000"/>
          <w:sz w:val="20"/>
          <w:szCs w:val="20"/>
        </w:rPr>
      </w:pPr>
      <w:r>
        <w:rPr>
          <w:rFonts w:ascii="Helvetica" w:hAnsi="Helvetica" w:cs="Helvetica"/>
          <w:color w:val="000000"/>
          <w:sz w:val="20"/>
          <w:szCs w:val="20"/>
        </w:rPr>
        <w:t>Nehemiah 2:20 T</w:t>
      </w:r>
      <w:r w:rsidRPr="00FA37EE">
        <w:rPr>
          <w:rFonts w:ascii="Helvetica" w:hAnsi="Helvetica" w:cs="Helvetica"/>
          <w:color w:val="000000"/>
          <w:sz w:val="20"/>
          <w:szCs w:val="20"/>
        </w:rPr>
        <w:t xml:space="preserve">hen I </w:t>
      </w:r>
      <w:r>
        <w:rPr>
          <w:rFonts w:ascii="Helvetica" w:hAnsi="Helvetica" w:cs="Helvetica"/>
          <w:color w:val="000000"/>
          <w:sz w:val="20"/>
          <w:szCs w:val="20"/>
        </w:rPr>
        <w:t xml:space="preserve">(Nehemiah) </w:t>
      </w:r>
      <w:r w:rsidRPr="00FA37EE">
        <w:rPr>
          <w:rFonts w:ascii="Helvetica" w:hAnsi="Helvetica" w:cs="Helvetica"/>
          <w:color w:val="000000"/>
          <w:sz w:val="20"/>
          <w:szCs w:val="20"/>
        </w:rPr>
        <w:t>replied to them, “The God of heaven will make us prosper, and we his servants will arise and build</w:t>
      </w:r>
      <w:r>
        <w:rPr>
          <w:rFonts w:ascii="Helvetica" w:hAnsi="Helvetica" w:cs="Helvetica"/>
          <w:color w:val="000000"/>
          <w:sz w:val="20"/>
          <w:szCs w:val="20"/>
        </w:rPr>
        <w:t>.</w:t>
      </w:r>
    </w:p>
    <w:p w14:paraId="12C56A6D" w14:textId="77777777" w:rsidR="00F26101" w:rsidRDefault="00F26101" w:rsidP="00F26101">
      <w:pPr>
        <w:rPr>
          <w:rFonts w:ascii="Helvetica" w:hAnsi="Helvetica" w:cs="Helvetica"/>
          <w:color w:val="000000"/>
          <w:sz w:val="20"/>
          <w:szCs w:val="20"/>
        </w:rPr>
      </w:pPr>
    </w:p>
    <w:p w14:paraId="56370972" w14:textId="13FF3767" w:rsidR="00F26101" w:rsidRDefault="000671DE" w:rsidP="00F26101">
      <w:r>
        <w:rPr>
          <w:rFonts w:ascii="Helvetica" w:hAnsi="Helvetica" w:cs="Helvetica"/>
          <w:color w:val="000000"/>
          <w:sz w:val="20"/>
          <w:szCs w:val="20"/>
        </w:rPr>
        <w:t xml:space="preserve">This action call is your starting place to Arise and Rebuild. </w:t>
      </w:r>
    </w:p>
    <w:sectPr w:rsidR="00F26101" w:rsidSect="001B317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A001B1"/>
    <w:multiLevelType w:val="multilevel"/>
    <w:tmpl w:val="32347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3C3363"/>
    <w:multiLevelType w:val="hybridMultilevel"/>
    <w:tmpl w:val="F1E47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8827894">
    <w:abstractNumId w:val="0"/>
  </w:num>
  <w:num w:numId="2" w16cid:durableId="51656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7EE"/>
    <w:rsid w:val="000079F8"/>
    <w:rsid w:val="000671DE"/>
    <w:rsid w:val="0015718A"/>
    <w:rsid w:val="001B3177"/>
    <w:rsid w:val="001E5AEE"/>
    <w:rsid w:val="001F3B4E"/>
    <w:rsid w:val="00294616"/>
    <w:rsid w:val="003A7C4A"/>
    <w:rsid w:val="004A3D3C"/>
    <w:rsid w:val="00557525"/>
    <w:rsid w:val="00562CC4"/>
    <w:rsid w:val="00596211"/>
    <w:rsid w:val="00727C15"/>
    <w:rsid w:val="00917322"/>
    <w:rsid w:val="009514E7"/>
    <w:rsid w:val="009B661C"/>
    <w:rsid w:val="00AE6DA0"/>
    <w:rsid w:val="00B018D9"/>
    <w:rsid w:val="00C353B9"/>
    <w:rsid w:val="00CC6765"/>
    <w:rsid w:val="00D168DA"/>
    <w:rsid w:val="00DF2537"/>
    <w:rsid w:val="00F00313"/>
    <w:rsid w:val="00F26101"/>
    <w:rsid w:val="00F30955"/>
    <w:rsid w:val="00F3626C"/>
    <w:rsid w:val="00FA37EE"/>
    <w:rsid w:val="00FD1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3405F4"/>
  <w15:chartTrackingRefBased/>
  <w15:docId w15:val="{D182248A-B018-5F41-B53C-9A8D5B546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322"/>
  </w:style>
  <w:style w:type="paragraph" w:styleId="Heading1">
    <w:name w:val="heading 1"/>
    <w:basedOn w:val="Normal"/>
    <w:next w:val="Normal"/>
    <w:link w:val="Heading1Char"/>
    <w:uiPriority w:val="9"/>
    <w:qFormat/>
    <w:rsid w:val="009173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73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73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73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73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732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732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732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732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3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73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73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73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73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73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73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73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7322"/>
    <w:rPr>
      <w:rFonts w:eastAsiaTheme="majorEastAsia" w:cstheme="majorBidi"/>
      <w:color w:val="272727" w:themeColor="text1" w:themeTint="D8"/>
    </w:rPr>
  </w:style>
  <w:style w:type="paragraph" w:styleId="Title">
    <w:name w:val="Title"/>
    <w:basedOn w:val="Normal"/>
    <w:next w:val="Normal"/>
    <w:link w:val="TitleChar"/>
    <w:uiPriority w:val="10"/>
    <w:qFormat/>
    <w:rsid w:val="009173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73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732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7322"/>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917322"/>
    <w:pPr>
      <w:ind w:left="720"/>
      <w:contextualSpacing/>
    </w:pPr>
  </w:style>
  <w:style w:type="paragraph" w:styleId="Quote">
    <w:name w:val="Quote"/>
    <w:basedOn w:val="Normal"/>
    <w:next w:val="Normal"/>
    <w:link w:val="QuoteChar"/>
    <w:uiPriority w:val="29"/>
    <w:qFormat/>
    <w:rsid w:val="0091732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17322"/>
    <w:rPr>
      <w:i/>
      <w:iCs/>
      <w:color w:val="404040" w:themeColor="text1" w:themeTint="BF"/>
    </w:rPr>
  </w:style>
  <w:style w:type="paragraph" w:styleId="IntenseQuote">
    <w:name w:val="Intense Quote"/>
    <w:basedOn w:val="Normal"/>
    <w:next w:val="Normal"/>
    <w:link w:val="IntenseQuoteChar"/>
    <w:uiPriority w:val="30"/>
    <w:qFormat/>
    <w:rsid w:val="009173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7322"/>
    <w:rPr>
      <w:i/>
      <w:iCs/>
      <w:color w:val="0F4761" w:themeColor="accent1" w:themeShade="BF"/>
    </w:rPr>
  </w:style>
  <w:style w:type="character" w:styleId="IntenseEmphasis">
    <w:name w:val="Intense Emphasis"/>
    <w:basedOn w:val="DefaultParagraphFont"/>
    <w:uiPriority w:val="21"/>
    <w:qFormat/>
    <w:rsid w:val="00917322"/>
    <w:rPr>
      <w:i/>
      <w:iCs/>
      <w:color w:val="0F4761" w:themeColor="accent1" w:themeShade="BF"/>
    </w:rPr>
  </w:style>
  <w:style w:type="character" w:styleId="IntenseReference">
    <w:name w:val="Intense Reference"/>
    <w:basedOn w:val="DefaultParagraphFont"/>
    <w:uiPriority w:val="32"/>
    <w:qFormat/>
    <w:rsid w:val="00917322"/>
    <w:rPr>
      <w:b/>
      <w:bCs/>
      <w:smallCaps/>
      <w:color w:val="0F4761" w:themeColor="accent1" w:themeShade="BF"/>
      <w:spacing w:val="5"/>
    </w:rPr>
  </w:style>
  <w:style w:type="character" w:styleId="Hyperlink">
    <w:name w:val="Hyperlink"/>
    <w:basedOn w:val="DefaultParagraphFont"/>
    <w:uiPriority w:val="99"/>
    <w:unhideWhenUsed/>
    <w:rsid w:val="00FA37EE"/>
    <w:rPr>
      <w:color w:val="467886" w:themeColor="hyperlink"/>
      <w:u w:val="single"/>
    </w:rPr>
  </w:style>
  <w:style w:type="character" w:styleId="UnresolvedMention">
    <w:name w:val="Unresolved Mention"/>
    <w:basedOn w:val="DefaultParagraphFont"/>
    <w:uiPriority w:val="99"/>
    <w:semiHidden/>
    <w:unhideWhenUsed/>
    <w:rsid w:val="00FA3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1883</Words>
  <Characters>10736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Tiemeyer</dc:creator>
  <cp:lastModifiedBy>Joel Tiemeyer</cp:lastModifiedBy>
  <cp:revision>2</cp:revision>
  <dcterms:created xsi:type="dcterms:W3CDTF">2025-08-14T00:35:00Z</dcterms:created>
  <dcterms:modified xsi:type="dcterms:W3CDTF">2025-08-14T00:35:00Z</dcterms:modified>
</cp:coreProperties>
</file>